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F767" w14:textId="77777777" w:rsidR="00667049" w:rsidRPr="00757619" w:rsidRDefault="00667049" w:rsidP="00667049">
      <w:pPr>
        <w:ind w:right="-814"/>
        <w:jc w:val="right"/>
        <w:rPr>
          <w:rFonts w:ascii="Arial" w:eastAsia="Arial" w:hAnsi="Arial" w:cs="Arial"/>
          <w:sz w:val="18"/>
          <w:szCs w:val="18"/>
        </w:rPr>
      </w:pPr>
    </w:p>
    <w:p w14:paraId="36D1F987" w14:textId="77777777" w:rsidR="00667049" w:rsidRPr="00757619" w:rsidRDefault="00667049" w:rsidP="00667049">
      <w:pPr>
        <w:rPr>
          <w:rFonts w:ascii="Arial" w:hAnsi="Arial" w:cs="Arial"/>
          <w:sz w:val="18"/>
          <w:szCs w:val="18"/>
        </w:rPr>
      </w:pPr>
    </w:p>
    <w:p w14:paraId="1C32EE35" w14:textId="5D332FF6" w:rsidR="00667049" w:rsidRPr="00B141C4" w:rsidRDefault="005D78F2" w:rsidP="0066704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TERCERA</w:t>
      </w:r>
      <w:r w:rsidR="00667049" w:rsidRPr="00B141C4">
        <w:rPr>
          <w:rFonts w:ascii="Arial" w:hAnsi="Arial" w:cs="Arial"/>
          <w:b/>
          <w:bCs/>
          <w:sz w:val="20"/>
          <w:szCs w:val="20"/>
        </w:rPr>
        <w:t xml:space="preserve"> SESIÓN ORDINARIA</w:t>
      </w:r>
      <w:r w:rsidR="00667049" w:rsidRPr="00B141C4">
        <w:rPr>
          <w:rFonts w:ascii="Arial" w:hAnsi="Arial" w:cs="Arial"/>
          <w:sz w:val="20"/>
          <w:szCs w:val="20"/>
        </w:rPr>
        <w:t xml:space="preserve"> </w:t>
      </w:r>
      <w:r w:rsidR="00667049" w:rsidRPr="00B141C4">
        <w:rPr>
          <w:rFonts w:ascii="Arial" w:hAnsi="Arial" w:cs="Arial"/>
          <w:b/>
          <w:bCs/>
          <w:sz w:val="20"/>
          <w:szCs w:val="20"/>
        </w:rPr>
        <w:t>DEL COMITÉ DE ADQUISICIONES DE LA SECRETARÍA EJECUTIVA DEL SISTEMA ESTATAL ANTICORRUPCIÓN DEL ESTADO DE JALISCO</w:t>
      </w:r>
    </w:p>
    <w:p w14:paraId="320C5A3D" w14:textId="7374374C" w:rsidR="00667049" w:rsidRPr="00B141C4" w:rsidRDefault="00667049" w:rsidP="00260AF8">
      <w:pPr>
        <w:jc w:val="center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sz w:val="20"/>
          <w:szCs w:val="20"/>
        </w:rPr>
        <w:t xml:space="preserve"> </w:t>
      </w:r>
    </w:p>
    <w:p w14:paraId="7A1A3780" w14:textId="0FF7800D" w:rsidR="00667049" w:rsidRPr="00B141C4" w:rsidRDefault="00667049" w:rsidP="00667049">
      <w:pPr>
        <w:jc w:val="center"/>
        <w:rPr>
          <w:rFonts w:ascii="Arial" w:hAnsi="Arial" w:cs="Arial"/>
          <w:sz w:val="20"/>
          <w:szCs w:val="20"/>
        </w:rPr>
      </w:pPr>
    </w:p>
    <w:p w14:paraId="0DF48DFA" w14:textId="77777777" w:rsidR="00666F6C" w:rsidRPr="00B141C4" w:rsidRDefault="00666F6C" w:rsidP="00666F6C">
      <w:pPr>
        <w:pStyle w:val="Ttulo"/>
        <w:tabs>
          <w:tab w:val="left" w:pos="7911"/>
        </w:tabs>
        <w:ind w:left="-142"/>
        <w:rPr>
          <w:rStyle w:val="Textoennegrita"/>
          <w:snapToGrid w:val="0"/>
          <w:sz w:val="20"/>
          <w:lang w:val="es-ES" w:eastAsia="es-ES"/>
        </w:rPr>
      </w:pPr>
      <w:r w:rsidRPr="00B141C4">
        <w:rPr>
          <w:rStyle w:val="Textoennegrita"/>
          <w:snapToGrid w:val="0"/>
          <w:sz w:val="20"/>
          <w:lang w:val="es-ES" w:eastAsia="es-ES"/>
        </w:rPr>
        <w:t>ACTA CIRCUNSTANCIADA</w:t>
      </w:r>
    </w:p>
    <w:p w14:paraId="22C5EAFD" w14:textId="77777777" w:rsidR="00666F6C" w:rsidRPr="00B141C4" w:rsidRDefault="00666F6C" w:rsidP="00B141C4">
      <w:pPr>
        <w:jc w:val="both"/>
        <w:rPr>
          <w:rFonts w:ascii="Arial" w:hAnsi="Arial" w:cs="Arial"/>
          <w:sz w:val="20"/>
          <w:szCs w:val="20"/>
        </w:rPr>
      </w:pPr>
    </w:p>
    <w:p w14:paraId="062EACB4" w14:textId="5F979426" w:rsidR="00666F6C" w:rsidRDefault="00666F6C" w:rsidP="00B141C4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sz w:val="20"/>
          <w:szCs w:val="20"/>
        </w:rPr>
        <w:t xml:space="preserve">En la ciudad de Guadalajara, Jalisco siendo las </w:t>
      </w:r>
      <w:r w:rsidR="005D78F2" w:rsidRPr="00FC47FA">
        <w:rPr>
          <w:rFonts w:ascii="Arial" w:hAnsi="Arial" w:cs="Arial"/>
          <w:b/>
          <w:sz w:val="20"/>
          <w:szCs w:val="20"/>
        </w:rPr>
        <w:t>09</w:t>
      </w:r>
      <w:r w:rsidRPr="00FC47FA">
        <w:rPr>
          <w:rFonts w:ascii="Arial" w:hAnsi="Arial" w:cs="Arial"/>
          <w:b/>
          <w:sz w:val="20"/>
          <w:szCs w:val="20"/>
        </w:rPr>
        <w:t>:</w:t>
      </w:r>
      <w:r w:rsidR="00982574" w:rsidRPr="00FC47FA">
        <w:rPr>
          <w:rFonts w:ascii="Arial" w:hAnsi="Arial" w:cs="Arial"/>
          <w:b/>
          <w:sz w:val="20"/>
          <w:szCs w:val="20"/>
        </w:rPr>
        <w:t>00</w:t>
      </w:r>
      <w:r w:rsidRPr="00FC47FA">
        <w:rPr>
          <w:rFonts w:ascii="Arial" w:hAnsi="Arial" w:cs="Arial"/>
          <w:b/>
          <w:sz w:val="20"/>
          <w:szCs w:val="20"/>
        </w:rPr>
        <w:t xml:space="preserve"> </w:t>
      </w:r>
      <w:r w:rsidRPr="00FC47FA">
        <w:rPr>
          <w:rFonts w:ascii="Arial" w:hAnsi="Arial" w:cs="Arial"/>
          <w:bCs/>
          <w:sz w:val="20"/>
          <w:szCs w:val="20"/>
        </w:rPr>
        <w:t>(</w:t>
      </w:r>
      <w:r w:rsidR="005D78F2" w:rsidRPr="00FC47FA">
        <w:rPr>
          <w:rFonts w:ascii="Arial" w:hAnsi="Arial" w:cs="Arial"/>
          <w:bCs/>
          <w:sz w:val="20"/>
          <w:szCs w:val="20"/>
        </w:rPr>
        <w:t>nueve</w:t>
      </w:r>
      <w:r w:rsidRPr="00FC47FA">
        <w:rPr>
          <w:rFonts w:ascii="Arial" w:hAnsi="Arial" w:cs="Arial"/>
          <w:bCs/>
          <w:sz w:val="20"/>
          <w:szCs w:val="20"/>
        </w:rPr>
        <w:t>) horas</w:t>
      </w:r>
      <w:r w:rsidRPr="00FC47FA">
        <w:rPr>
          <w:rFonts w:ascii="Arial" w:hAnsi="Arial" w:cs="Arial"/>
          <w:b/>
          <w:sz w:val="20"/>
          <w:szCs w:val="20"/>
        </w:rPr>
        <w:t xml:space="preserve">, </w:t>
      </w:r>
      <w:r w:rsidRPr="00FC47FA">
        <w:rPr>
          <w:rFonts w:ascii="Arial" w:hAnsi="Arial" w:cs="Arial"/>
          <w:sz w:val="20"/>
          <w:szCs w:val="20"/>
        </w:rPr>
        <w:t xml:space="preserve">del día </w:t>
      </w:r>
      <w:r w:rsidR="00343127" w:rsidRPr="00FC47FA">
        <w:rPr>
          <w:rFonts w:ascii="Arial" w:hAnsi="Arial" w:cs="Arial"/>
          <w:b/>
          <w:sz w:val="20"/>
          <w:szCs w:val="20"/>
        </w:rPr>
        <w:t>1</w:t>
      </w:r>
      <w:r w:rsidR="005D78F2" w:rsidRPr="00FC47FA">
        <w:rPr>
          <w:rFonts w:ascii="Arial" w:hAnsi="Arial" w:cs="Arial"/>
          <w:b/>
          <w:sz w:val="20"/>
          <w:szCs w:val="20"/>
        </w:rPr>
        <w:t>1</w:t>
      </w:r>
      <w:r w:rsidRPr="00FC47FA">
        <w:rPr>
          <w:rFonts w:ascii="Arial" w:hAnsi="Arial" w:cs="Arial"/>
          <w:b/>
          <w:sz w:val="20"/>
          <w:szCs w:val="20"/>
        </w:rPr>
        <w:t xml:space="preserve"> (</w:t>
      </w:r>
      <w:r w:rsidR="005D78F2" w:rsidRPr="00FC47FA">
        <w:rPr>
          <w:rFonts w:ascii="Arial" w:hAnsi="Arial" w:cs="Arial"/>
          <w:b/>
          <w:sz w:val="20"/>
          <w:szCs w:val="20"/>
        </w:rPr>
        <w:t>once</w:t>
      </w:r>
      <w:r w:rsidRPr="00FC47FA">
        <w:rPr>
          <w:rFonts w:ascii="Arial" w:hAnsi="Arial" w:cs="Arial"/>
          <w:b/>
          <w:sz w:val="20"/>
          <w:szCs w:val="20"/>
        </w:rPr>
        <w:t xml:space="preserve">) de </w:t>
      </w:r>
      <w:r w:rsidR="005D78F2" w:rsidRPr="00FC47FA">
        <w:rPr>
          <w:rFonts w:ascii="Arial" w:hAnsi="Arial" w:cs="Arial"/>
          <w:b/>
          <w:sz w:val="20"/>
          <w:szCs w:val="20"/>
        </w:rPr>
        <w:t>mayo</w:t>
      </w:r>
      <w:r w:rsidRPr="00FC47FA">
        <w:rPr>
          <w:rFonts w:ascii="Arial" w:hAnsi="Arial" w:cs="Arial"/>
          <w:b/>
          <w:sz w:val="20"/>
          <w:szCs w:val="20"/>
        </w:rPr>
        <w:t xml:space="preserve"> del</w:t>
      </w:r>
      <w:r w:rsidRPr="00FC47FA">
        <w:rPr>
          <w:rFonts w:ascii="Arial" w:hAnsi="Arial" w:cs="Arial"/>
          <w:sz w:val="20"/>
          <w:szCs w:val="20"/>
        </w:rPr>
        <w:t xml:space="preserve"> </w:t>
      </w:r>
      <w:r w:rsidRPr="00FC47FA">
        <w:rPr>
          <w:rFonts w:ascii="Arial" w:hAnsi="Arial" w:cs="Arial"/>
          <w:b/>
          <w:sz w:val="20"/>
          <w:szCs w:val="20"/>
        </w:rPr>
        <w:t>202</w:t>
      </w:r>
      <w:r w:rsidR="00982574" w:rsidRPr="00FC47FA">
        <w:rPr>
          <w:rFonts w:ascii="Arial" w:hAnsi="Arial" w:cs="Arial"/>
          <w:b/>
          <w:sz w:val="20"/>
          <w:szCs w:val="20"/>
        </w:rPr>
        <w:t>3</w:t>
      </w:r>
      <w:r w:rsidRPr="00FC47FA">
        <w:rPr>
          <w:rFonts w:ascii="Arial" w:hAnsi="Arial" w:cs="Arial"/>
          <w:b/>
          <w:sz w:val="20"/>
          <w:szCs w:val="20"/>
        </w:rPr>
        <w:t xml:space="preserve"> (dos mil </w:t>
      </w:r>
      <w:r w:rsidR="00982574" w:rsidRPr="00FC47FA">
        <w:rPr>
          <w:rFonts w:ascii="Arial" w:hAnsi="Arial" w:cs="Arial"/>
          <w:b/>
          <w:sz w:val="20"/>
          <w:szCs w:val="20"/>
        </w:rPr>
        <w:t>veintitrés</w:t>
      </w:r>
      <w:r w:rsidRPr="00FC47FA">
        <w:rPr>
          <w:rFonts w:ascii="Arial" w:hAnsi="Arial" w:cs="Arial"/>
          <w:b/>
          <w:sz w:val="20"/>
          <w:szCs w:val="20"/>
        </w:rPr>
        <w:t xml:space="preserve">), </w:t>
      </w:r>
      <w:r w:rsidRPr="00FC47FA">
        <w:rPr>
          <w:rFonts w:ascii="Arial" w:hAnsi="Arial" w:cs="Arial"/>
          <w:sz w:val="20"/>
          <w:szCs w:val="20"/>
        </w:rPr>
        <w:t xml:space="preserve">se </w:t>
      </w:r>
      <w:r w:rsidR="00DC6446" w:rsidRPr="00FC47FA">
        <w:rPr>
          <w:rFonts w:ascii="Arial" w:hAnsi="Arial" w:cs="Arial"/>
          <w:sz w:val="20"/>
          <w:szCs w:val="20"/>
        </w:rPr>
        <w:t>llevó</w:t>
      </w:r>
      <w:r w:rsidRPr="00FC47FA">
        <w:rPr>
          <w:rFonts w:ascii="Arial" w:hAnsi="Arial" w:cs="Arial"/>
          <w:sz w:val="20"/>
          <w:szCs w:val="20"/>
        </w:rPr>
        <w:t xml:space="preserve"> a cabo la </w:t>
      </w:r>
      <w:r w:rsidR="005D78F2" w:rsidRPr="00FC47FA">
        <w:rPr>
          <w:rFonts w:ascii="Arial" w:hAnsi="Arial" w:cs="Arial"/>
          <w:sz w:val="20"/>
          <w:szCs w:val="20"/>
        </w:rPr>
        <w:t>Tercera</w:t>
      </w:r>
      <w:r w:rsidRPr="00FC47FA">
        <w:rPr>
          <w:rFonts w:ascii="Arial" w:hAnsi="Arial" w:cs="Arial"/>
          <w:sz w:val="20"/>
          <w:szCs w:val="20"/>
        </w:rPr>
        <w:t xml:space="preserve"> Sesión Ordinaria del Comité de Adquisiciones de la Secretaría Ejecutiva del Sistema Estatal Anticorrupción de Jalisco, misma que se </w:t>
      </w:r>
      <w:r w:rsidR="00DC6446" w:rsidRPr="00FC47FA">
        <w:rPr>
          <w:rFonts w:ascii="Arial" w:hAnsi="Arial" w:cs="Arial"/>
          <w:sz w:val="20"/>
          <w:szCs w:val="20"/>
        </w:rPr>
        <w:t>realiz</w:t>
      </w:r>
      <w:r w:rsidR="006C098B" w:rsidRPr="00FC47FA">
        <w:rPr>
          <w:rFonts w:ascii="Arial" w:hAnsi="Arial" w:cs="Arial"/>
          <w:sz w:val="20"/>
          <w:szCs w:val="20"/>
        </w:rPr>
        <w:t>ó</w:t>
      </w:r>
      <w:r w:rsidRPr="00FC47FA">
        <w:rPr>
          <w:rFonts w:ascii="Arial" w:hAnsi="Arial" w:cs="Arial"/>
          <w:sz w:val="20"/>
          <w:szCs w:val="20"/>
        </w:rPr>
        <w:t xml:space="preserve"> de manera </w:t>
      </w:r>
      <w:r w:rsidR="006D3B28">
        <w:rPr>
          <w:rFonts w:ascii="Arial" w:hAnsi="Arial" w:cs="Arial"/>
          <w:sz w:val="22"/>
          <w:szCs w:val="22"/>
        </w:rPr>
        <w:t xml:space="preserve">NO PRESENCIAL, EN MODALIDAD VIRTUAL, a través de la aplicación Microsoft </w:t>
      </w:r>
      <w:proofErr w:type="spellStart"/>
      <w:r w:rsidR="006D3B28">
        <w:rPr>
          <w:rFonts w:ascii="Arial" w:hAnsi="Arial" w:cs="Arial"/>
          <w:sz w:val="22"/>
          <w:szCs w:val="22"/>
        </w:rPr>
        <w:t>Teams</w:t>
      </w:r>
      <w:proofErr w:type="spellEnd"/>
      <w:r w:rsidRPr="00FC47FA">
        <w:rPr>
          <w:rFonts w:ascii="Arial" w:hAnsi="Arial" w:cs="Arial"/>
          <w:sz w:val="20"/>
          <w:szCs w:val="20"/>
        </w:rPr>
        <w:t xml:space="preserve">,  </w:t>
      </w:r>
      <w:r w:rsidR="00343127" w:rsidRPr="00FC47FA">
        <w:rPr>
          <w:rFonts w:ascii="Arial" w:hAnsi="Arial" w:cs="Arial"/>
          <w:sz w:val="20"/>
          <w:szCs w:val="20"/>
        </w:rPr>
        <w:t>de conformidad a lo establecido</w:t>
      </w:r>
      <w:r w:rsidRPr="00FC47FA">
        <w:rPr>
          <w:rFonts w:ascii="Arial" w:hAnsi="Arial" w:cs="Arial"/>
          <w:sz w:val="20"/>
          <w:szCs w:val="20"/>
        </w:rPr>
        <w:t xml:space="preserve"> en los artículos </w:t>
      </w:r>
      <w:r w:rsidR="006D3B28" w:rsidRPr="006D3B28">
        <w:rPr>
          <w:rFonts w:ascii="Arial" w:hAnsi="Arial" w:cs="Arial"/>
          <w:sz w:val="20"/>
          <w:szCs w:val="20"/>
        </w:rPr>
        <w:t>23, 24, 25, 28 y 30 fracción I</w:t>
      </w:r>
      <w:r w:rsidRPr="00B141C4">
        <w:rPr>
          <w:rFonts w:ascii="Arial" w:hAnsi="Arial" w:cs="Arial"/>
          <w:sz w:val="20"/>
          <w:szCs w:val="20"/>
        </w:rPr>
        <w:t xml:space="preserve"> y demás aplicables de la Ley de Compras Gubernamentales, Enajenaciones y Contratación de Servicios del Estado de Jalisco y sus Municipios: </w:t>
      </w:r>
    </w:p>
    <w:p w14:paraId="3C1A4831" w14:textId="77777777" w:rsidR="00E82891" w:rsidRPr="00B141C4" w:rsidRDefault="00E82891" w:rsidP="005D78F2">
      <w:pPr>
        <w:jc w:val="both"/>
        <w:rPr>
          <w:rFonts w:ascii="Arial" w:hAnsi="Arial" w:cs="Arial"/>
          <w:sz w:val="20"/>
          <w:szCs w:val="20"/>
        </w:rPr>
      </w:pPr>
    </w:p>
    <w:p w14:paraId="5B5FBE10" w14:textId="23D75A92" w:rsidR="002A1F1A" w:rsidRPr="00B141C4" w:rsidRDefault="002A1F1A" w:rsidP="00B141C4">
      <w:pPr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procede a nombrar lista de asistencia por parte de la Lic. </w:t>
      </w:r>
      <w:r w:rsidR="005D78F2">
        <w:rPr>
          <w:rFonts w:ascii="Arial" w:hAnsi="Arial" w:cs="Arial"/>
          <w:sz w:val="20"/>
          <w:szCs w:val="20"/>
        </w:rPr>
        <w:t>Martha Irai Arri</w:t>
      </w:r>
      <w:r w:rsidR="009E22E5">
        <w:rPr>
          <w:rFonts w:ascii="Arial" w:hAnsi="Arial" w:cs="Arial"/>
          <w:sz w:val="20"/>
          <w:szCs w:val="20"/>
        </w:rPr>
        <w:t>ola</w:t>
      </w:r>
      <w:r w:rsidR="005D78F2">
        <w:rPr>
          <w:rFonts w:ascii="Arial" w:hAnsi="Arial" w:cs="Arial"/>
          <w:sz w:val="20"/>
          <w:szCs w:val="20"/>
        </w:rPr>
        <w:t xml:space="preserve"> Flores</w:t>
      </w:r>
      <w:r>
        <w:rPr>
          <w:rFonts w:ascii="Arial" w:hAnsi="Arial" w:cs="Arial"/>
          <w:sz w:val="20"/>
          <w:szCs w:val="20"/>
        </w:rPr>
        <w:t xml:space="preserve">, </w:t>
      </w:r>
      <w:r w:rsidR="005D78F2">
        <w:rPr>
          <w:rFonts w:ascii="Arial" w:hAnsi="Arial" w:cs="Arial"/>
          <w:sz w:val="20"/>
          <w:szCs w:val="20"/>
        </w:rPr>
        <w:t>Presidenta Suplente del Comité de Adquisiciones de la SESAJ</w:t>
      </w:r>
      <w:r w:rsidR="00E82891">
        <w:rPr>
          <w:rFonts w:ascii="Arial" w:hAnsi="Arial" w:cs="Arial"/>
          <w:sz w:val="20"/>
          <w:szCs w:val="20"/>
        </w:rPr>
        <w:t>,</w:t>
      </w:r>
      <w:r w:rsidR="00E51A78">
        <w:rPr>
          <w:rFonts w:ascii="Arial" w:hAnsi="Arial" w:cs="Arial"/>
          <w:sz w:val="20"/>
          <w:szCs w:val="20"/>
        </w:rPr>
        <w:t xml:space="preserve"> </w:t>
      </w:r>
      <w:r w:rsidR="005D78F2">
        <w:rPr>
          <w:rFonts w:ascii="Arial" w:hAnsi="Arial" w:cs="Arial"/>
          <w:sz w:val="20"/>
          <w:szCs w:val="20"/>
        </w:rPr>
        <w:t xml:space="preserve">para dar </w:t>
      </w:r>
      <w:r w:rsidR="00E51A78">
        <w:rPr>
          <w:rFonts w:ascii="Arial" w:hAnsi="Arial" w:cs="Arial"/>
          <w:sz w:val="20"/>
          <w:szCs w:val="20"/>
        </w:rPr>
        <w:t xml:space="preserve">fe </w:t>
      </w:r>
      <w:r w:rsidR="00E82891">
        <w:rPr>
          <w:rFonts w:ascii="Arial" w:hAnsi="Arial" w:cs="Arial"/>
          <w:sz w:val="20"/>
          <w:szCs w:val="20"/>
        </w:rPr>
        <w:t>de</w:t>
      </w:r>
      <w:r w:rsidR="00E51A78">
        <w:rPr>
          <w:rFonts w:ascii="Arial" w:hAnsi="Arial" w:cs="Arial"/>
          <w:sz w:val="20"/>
          <w:szCs w:val="20"/>
        </w:rPr>
        <w:t xml:space="preserve"> que existe qu</w:t>
      </w:r>
      <w:r w:rsidR="000C1DF4">
        <w:rPr>
          <w:rFonts w:ascii="Arial" w:hAnsi="Arial" w:cs="Arial"/>
          <w:sz w:val="20"/>
          <w:szCs w:val="20"/>
        </w:rPr>
        <w:t>ó</w:t>
      </w:r>
      <w:r w:rsidR="00E51A78">
        <w:rPr>
          <w:rFonts w:ascii="Arial" w:hAnsi="Arial" w:cs="Arial"/>
          <w:sz w:val="20"/>
          <w:szCs w:val="20"/>
        </w:rPr>
        <w:t xml:space="preserve">rum legal para llevar a cabo la </w:t>
      </w:r>
      <w:r w:rsidR="005D78F2">
        <w:rPr>
          <w:rFonts w:ascii="Arial" w:hAnsi="Arial" w:cs="Arial"/>
          <w:sz w:val="20"/>
          <w:szCs w:val="20"/>
        </w:rPr>
        <w:t>Tercera</w:t>
      </w:r>
      <w:r w:rsidR="00E51A78">
        <w:rPr>
          <w:rFonts w:ascii="Arial" w:hAnsi="Arial" w:cs="Arial"/>
          <w:sz w:val="20"/>
          <w:szCs w:val="20"/>
        </w:rPr>
        <w:t xml:space="preserve"> Sesión Ordinaria de </w:t>
      </w:r>
      <w:r w:rsidR="009328B0">
        <w:rPr>
          <w:rFonts w:ascii="Arial" w:hAnsi="Arial" w:cs="Arial"/>
          <w:sz w:val="20"/>
          <w:szCs w:val="20"/>
        </w:rPr>
        <w:t>Comité de Adquisiciones de la Secretaria Ejecutiva del Sistema Estatal Anticorrupción de Jalisco.</w:t>
      </w:r>
    </w:p>
    <w:p w14:paraId="576056D1" w14:textId="77777777" w:rsidR="006178DC" w:rsidRPr="00B141C4" w:rsidRDefault="006178DC" w:rsidP="00B141C4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25EF6712" w14:textId="4EE8A959" w:rsidR="006178DC" w:rsidRPr="00B141C4" w:rsidRDefault="006178DC" w:rsidP="00B141C4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sz w:val="20"/>
          <w:szCs w:val="20"/>
        </w:rPr>
        <w:t xml:space="preserve">Para </w:t>
      </w:r>
      <w:proofErr w:type="gramStart"/>
      <w:r w:rsidRPr="00B141C4">
        <w:rPr>
          <w:rFonts w:ascii="Arial" w:hAnsi="Arial" w:cs="Arial"/>
          <w:sz w:val="20"/>
          <w:szCs w:val="20"/>
        </w:rPr>
        <w:t>dar inicio a</w:t>
      </w:r>
      <w:proofErr w:type="gramEnd"/>
      <w:r w:rsidRPr="00B141C4">
        <w:rPr>
          <w:rFonts w:ascii="Arial" w:hAnsi="Arial" w:cs="Arial"/>
          <w:sz w:val="20"/>
          <w:szCs w:val="20"/>
        </w:rPr>
        <w:t xml:space="preserve"> esta </w:t>
      </w:r>
      <w:r w:rsidR="005D78F2">
        <w:rPr>
          <w:rFonts w:ascii="Arial" w:hAnsi="Arial" w:cs="Arial"/>
          <w:sz w:val="20"/>
          <w:szCs w:val="20"/>
        </w:rPr>
        <w:t>Tercera</w:t>
      </w:r>
      <w:r w:rsidRPr="00B141C4">
        <w:rPr>
          <w:rFonts w:ascii="Arial" w:hAnsi="Arial" w:cs="Arial"/>
          <w:sz w:val="20"/>
          <w:szCs w:val="20"/>
        </w:rPr>
        <w:t xml:space="preserve"> Sesión Ordinaria y al no existir inconveniente se procede a dar lectura al orden del </w:t>
      </w:r>
      <w:r w:rsidRPr="00FC47FA">
        <w:rPr>
          <w:rFonts w:ascii="Arial" w:hAnsi="Arial" w:cs="Arial"/>
          <w:sz w:val="20"/>
          <w:szCs w:val="20"/>
        </w:rPr>
        <w:t xml:space="preserve">día por la </w:t>
      </w:r>
      <w:r w:rsidR="003673C7" w:rsidRPr="00FC47FA">
        <w:rPr>
          <w:rFonts w:ascii="Arial" w:hAnsi="Arial" w:cs="Arial"/>
          <w:sz w:val="20"/>
          <w:szCs w:val="20"/>
        </w:rPr>
        <w:t xml:space="preserve">Lic. Dulce Elena López Aguirre, </w:t>
      </w:r>
      <w:r w:rsidRPr="00FC47FA">
        <w:rPr>
          <w:rFonts w:ascii="Arial" w:hAnsi="Arial" w:cs="Arial"/>
          <w:sz w:val="20"/>
          <w:szCs w:val="20"/>
        </w:rPr>
        <w:t>Secretaria Técnica</w:t>
      </w:r>
      <w:r w:rsidR="003673C7" w:rsidRPr="00FC47FA">
        <w:rPr>
          <w:rFonts w:ascii="Arial" w:hAnsi="Arial" w:cs="Arial"/>
          <w:sz w:val="20"/>
          <w:szCs w:val="20"/>
        </w:rPr>
        <w:t xml:space="preserve"> del Comit</w:t>
      </w:r>
      <w:r w:rsidR="00FC47FA">
        <w:rPr>
          <w:rFonts w:ascii="Arial" w:hAnsi="Arial" w:cs="Arial"/>
          <w:sz w:val="20"/>
          <w:szCs w:val="20"/>
        </w:rPr>
        <w:t>é</w:t>
      </w:r>
      <w:r w:rsidRPr="00FC47FA">
        <w:rPr>
          <w:rFonts w:ascii="Arial" w:hAnsi="Arial" w:cs="Arial"/>
          <w:sz w:val="20"/>
          <w:szCs w:val="20"/>
        </w:rPr>
        <w:t>:</w:t>
      </w:r>
      <w:r w:rsidRPr="00B141C4">
        <w:rPr>
          <w:rFonts w:ascii="Arial" w:hAnsi="Arial" w:cs="Arial"/>
          <w:sz w:val="20"/>
          <w:szCs w:val="20"/>
        </w:rPr>
        <w:t xml:space="preserve"> </w:t>
      </w:r>
    </w:p>
    <w:p w14:paraId="350482DF" w14:textId="77777777" w:rsidR="006178DC" w:rsidRPr="00B141C4" w:rsidRDefault="006178DC" w:rsidP="00B141C4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3FB161AA" w14:textId="12FC813D" w:rsidR="00666F6C" w:rsidRPr="00B141C4" w:rsidRDefault="00666F6C" w:rsidP="00B141C4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0634AE1E" w14:textId="77777777" w:rsidR="00666F6C" w:rsidRPr="00B141C4" w:rsidRDefault="00666F6C" w:rsidP="00B141C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813ED68" w14:textId="77777777" w:rsidR="00666F6C" w:rsidRPr="00B141C4" w:rsidRDefault="00666F6C" w:rsidP="00B141C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141C4">
        <w:rPr>
          <w:rFonts w:ascii="Arial" w:hAnsi="Arial" w:cs="Arial"/>
          <w:b/>
          <w:bCs/>
          <w:sz w:val="20"/>
          <w:szCs w:val="20"/>
          <w:u w:val="single"/>
        </w:rPr>
        <w:t>ORDEN DEL DÍA</w:t>
      </w:r>
    </w:p>
    <w:p w14:paraId="091C16C9" w14:textId="77777777" w:rsidR="00260AF8" w:rsidRPr="00B141C4" w:rsidRDefault="00260AF8" w:rsidP="00B141C4">
      <w:pPr>
        <w:rPr>
          <w:rFonts w:ascii="Arial" w:hAnsi="Arial" w:cs="Arial"/>
          <w:sz w:val="20"/>
          <w:szCs w:val="20"/>
        </w:rPr>
      </w:pPr>
    </w:p>
    <w:p w14:paraId="46ED3F46" w14:textId="2ABAA188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63764538"/>
      <w:r w:rsidRPr="005D78F2">
        <w:rPr>
          <w:rFonts w:ascii="Arial" w:hAnsi="Arial" w:cs="Arial"/>
          <w:sz w:val="20"/>
          <w:szCs w:val="20"/>
        </w:rPr>
        <w:t>Lista de asistencia y declaración de qu</w:t>
      </w:r>
      <w:r w:rsidR="00FC47FA">
        <w:rPr>
          <w:rFonts w:ascii="Arial" w:hAnsi="Arial" w:cs="Arial"/>
          <w:sz w:val="20"/>
          <w:szCs w:val="20"/>
        </w:rPr>
        <w:t>ó</w:t>
      </w:r>
      <w:r w:rsidRPr="005D78F2">
        <w:rPr>
          <w:rFonts w:ascii="Arial" w:hAnsi="Arial" w:cs="Arial"/>
          <w:sz w:val="20"/>
          <w:szCs w:val="20"/>
        </w:rPr>
        <w:t>rum legal;</w:t>
      </w:r>
    </w:p>
    <w:p w14:paraId="16A12EA8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Lectura y aprobación del orden del día;</w:t>
      </w:r>
    </w:p>
    <w:p w14:paraId="4087AEC9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Lectura del acta anterior;</w:t>
      </w:r>
    </w:p>
    <w:p w14:paraId="30492100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Revisión de la agenda de trabajo:</w:t>
      </w:r>
    </w:p>
    <w:p w14:paraId="0083B786" w14:textId="77777777" w:rsidR="005D78F2" w:rsidRPr="005D78F2" w:rsidRDefault="005D78F2" w:rsidP="005D78F2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p w14:paraId="58243DD6" w14:textId="77777777" w:rsidR="005D78F2" w:rsidRPr="005D78F2" w:rsidRDefault="005D78F2" w:rsidP="005D78F2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 xml:space="preserve">Revisión y aprobación de Bases de la Licitación Pública Local con Concurrencia del Comité </w:t>
      </w:r>
      <w:r w:rsidRPr="005D78F2">
        <w:rPr>
          <w:rFonts w:ascii="Arial" w:hAnsi="Arial" w:cs="Arial"/>
          <w:b/>
          <w:bCs/>
          <w:sz w:val="20"/>
          <w:szCs w:val="20"/>
        </w:rPr>
        <w:t>LPLCC-03-SESAJ-DTP/2023</w:t>
      </w:r>
      <w:r w:rsidRPr="005D78F2">
        <w:rPr>
          <w:rFonts w:ascii="Arial" w:hAnsi="Arial" w:cs="Arial"/>
          <w:sz w:val="20"/>
          <w:szCs w:val="20"/>
        </w:rPr>
        <w:t xml:space="preserve"> para la “</w:t>
      </w:r>
      <w:r w:rsidRPr="005D78F2">
        <w:rPr>
          <w:rFonts w:ascii="Arial" w:eastAsia="Calibri" w:hAnsi="Arial" w:cs="Arial"/>
          <w:b/>
          <w:sz w:val="20"/>
          <w:szCs w:val="20"/>
          <w:lang w:val="es-MX" w:eastAsia="en-US"/>
        </w:rPr>
        <w:t>RENOVACIÓN</w:t>
      </w:r>
      <w:r w:rsidRPr="005D78F2">
        <w:rPr>
          <w:rFonts w:ascii="Arial" w:eastAsia="Calibri" w:hAnsi="Arial" w:cs="Arial"/>
          <w:b/>
          <w:sz w:val="20"/>
          <w:szCs w:val="20"/>
          <w:lang w:val="es-MX"/>
        </w:rPr>
        <w:t xml:space="preserve"> DE LICECIAMIENTO DE SOFTWARE PARA LA SECRETARÍA EJECUTIVA DEL SISTEMA ESTATAL ANTICORRUPCIÓN DE JALISCO</w:t>
      </w:r>
      <w:r w:rsidRPr="005D78F2">
        <w:rPr>
          <w:rFonts w:ascii="Arial" w:hAnsi="Arial" w:cs="Arial"/>
          <w:b/>
          <w:sz w:val="20"/>
          <w:szCs w:val="20"/>
          <w:lang w:val="es-MX"/>
        </w:rPr>
        <w:t>”</w:t>
      </w:r>
      <w:r w:rsidRPr="005D78F2">
        <w:rPr>
          <w:rFonts w:ascii="Arial" w:hAnsi="Arial" w:cs="Arial"/>
          <w:sz w:val="20"/>
          <w:szCs w:val="20"/>
        </w:rPr>
        <w:t>.</w:t>
      </w:r>
    </w:p>
    <w:p w14:paraId="01651064" w14:textId="77777777" w:rsidR="005D78F2" w:rsidRPr="005D78F2" w:rsidRDefault="005D78F2" w:rsidP="005D78F2">
      <w:pPr>
        <w:pStyle w:val="Prrafodelista"/>
        <w:spacing w:line="360" w:lineRule="auto"/>
        <w:ind w:left="1185"/>
        <w:rPr>
          <w:rFonts w:ascii="Arial" w:hAnsi="Arial" w:cs="Arial"/>
          <w:sz w:val="20"/>
          <w:szCs w:val="20"/>
        </w:rPr>
      </w:pPr>
    </w:p>
    <w:p w14:paraId="1D327C82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Asuntos varios;</w:t>
      </w:r>
    </w:p>
    <w:p w14:paraId="34DF5933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Lectura de acuerdos y comisiones; y</w:t>
      </w:r>
    </w:p>
    <w:p w14:paraId="776DD3ED" w14:textId="77777777" w:rsidR="005D78F2" w:rsidRPr="005D78F2" w:rsidRDefault="005D78F2" w:rsidP="005D78F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8F2">
        <w:rPr>
          <w:rFonts w:ascii="Arial" w:hAnsi="Arial" w:cs="Arial"/>
          <w:sz w:val="20"/>
          <w:szCs w:val="20"/>
        </w:rPr>
        <w:t>Clausura de la sesión.</w:t>
      </w:r>
    </w:p>
    <w:p w14:paraId="7880CDD1" w14:textId="77777777" w:rsidR="00501779" w:rsidRPr="005D78F2" w:rsidRDefault="00501779" w:rsidP="005D78F2">
      <w:pPr>
        <w:jc w:val="both"/>
        <w:rPr>
          <w:rFonts w:ascii="Arial" w:hAnsi="Arial" w:cs="Arial"/>
          <w:sz w:val="20"/>
          <w:szCs w:val="20"/>
        </w:rPr>
      </w:pPr>
    </w:p>
    <w:bookmarkEnd w:id="0"/>
    <w:p w14:paraId="176B110D" w14:textId="77777777" w:rsidR="006E2254" w:rsidRPr="00B141C4" w:rsidRDefault="006E2254" w:rsidP="00B141C4">
      <w:pPr>
        <w:pStyle w:val="Ttulo"/>
        <w:tabs>
          <w:tab w:val="left" w:pos="7911"/>
        </w:tabs>
        <w:rPr>
          <w:sz w:val="20"/>
        </w:rPr>
      </w:pPr>
      <w:r w:rsidRPr="00B141C4">
        <w:rPr>
          <w:b/>
          <w:spacing w:val="60"/>
          <w:sz w:val="20"/>
        </w:rPr>
        <w:t>DESARROLLO DEL ORDEN DEL DÍA:</w:t>
      </w:r>
    </w:p>
    <w:p w14:paraId="0A1FCDE7" w14:textId="77777777" w:rsidR="00501779" w:rsidRPr="00B141C4" w:rsidRDefault="00501779" w:rsidP="00B141C4">
      <w:pPr>
        <w:jc w:val="both"/>
        <w:rPr>
          <w:rFonts w:ascii="Arial" w:hAnsi="Arial" w:cs="Arial"/>
          <w:sz w:val="20"/>
          <w:szCs w:val="20"/>
        </w:rPr>
      </w:pPr>
    </w:p>
    <w:p w14:paraId="3AEA0EB7" w14:textId="32C380BA" w:rsidR="006E2254" w:rsidRPr="00B141C4" w:rsidRDefault="006E2254" w:rsidP="00B141C4">
      <w:pPr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b/>
          <w:sz w:val="20"/>
          <w:szCs w:val="20"/>
        </w:rPr>
        <w:t>Punto 1 de</w:t>
      </w:r>
      <w:r w:rsidR="00DC6446" w:rsidRPr="00B141C4">
        <w:rPr>
          <w:rFonts w:ascii="Arial" w:hAnsi="Arial" w:cs="Arial"/>
          <w:b/>
          <w:sz w:val="20"/>
          <w:szCs w:val="20"/>
        </w:rPr>
        <w:t>l</w:t>
      </w:r>
      <w:r w:rsidRPr="00B141C4">
        <w:rPr>
          <w:rFonts w:ascii="Arial" w:hAnsi="Arial" w:cs="Arial"/>
          <w:b/>
          <w:sz w:val="20"/>
          <w:szCs w:val="20"/>
        </w:rPr>
        <w:t xml:space="preserve"> orden del día.</w:t>
      </w:r>
      <w:r w:rsidRPr="00B141C4">
        <w:rPr>
          <w:rFonts w:ascii="Arial" w:hAnsi="Arial" w:cs="Arial"/>
          <w:sz w:val="20"/>
          <w:szCs w:val="20"/>
        </w:rPr>
        <w:t xml:space="preserve"> Lista de asistencia y declaración de quórum legal;</w:t>
      </w:r>
    </w:p>
    <w:p w14:paraId="02DA98FC" w14:textId="77777777" w:rsidR="006E2254" w:rsidRPr="00B141C4" w:rsidRDefault="006E2254" w:rsidP="00B141C4">
      <w:pPr>
        <w:jc w:val="both"/>
        <w:rPr>
          <w:rFonts w:ascii="Arial" w:hAnsi="Arial" w:cs="Arial"/>
          <w:sz w:val="20"/>
          <w:szCs w:val="20"/>
        </w:rPr>
      </w:pPr>
    </w:p>
    <w:p w14:paraId="69C3BC0B" w14:textId="6FB4DB0E" w:rsidR="00715839" w:rsidRDefault="003E4207" w:rsidP="00B141C4">
      <w:pPr>
        <w:jc w:val="both"/>
        <w:rPr>
          <w:rFonts w:ascii="Arial" w:hAnsi="Arial" w:cs="Arial"/>
          <w:bCs/>
          <w:sz w:val="20"/>
          <w:szCs w:val="20"/>
        </w:rPr>
      </w:pPr>
      <w:r w:rsidRPr="00C62C86">
        <w:rPr>
          <w:rFonts w:ascii="Arial" w:hAnsi="Arial" w:cs="Arial"/>
          <w:b/>
          <w:bCs/>
          <w:sz w:val="20"/>
          <w:szCs w:val="20"/>
        </w:rPr>
        <w:t>ACUERDO</w:t>
      </w:r>
      <w:r w:rsidR="00DF36B6" w:rsidRPr="00C62C86">
        <w:rPr>
          <w:rFonts w:ascii="Arial" w:hAnsi="Arial" w:cs="Arial"/>
          <w:b/>
          <w:bCs/>
          <w:sz w:val="20"/>
          <w:szCs w:val="20"/>
        </w:rPr>
        <w:t xml:space="preserve"> 1</w:t>
      </w:r>
      <w:r w:rsidRPr="00C62C86">
        <w:rPr>
          <w:rFonts w:ascii="Arial" w:hAnsi="Arial" w:cs="Arial"/>
          <w:b/>
          <w:bCs/>
          <w:sz w:val="20"/>
          <w:szCs w:val="20"/>
        </w:rPr>
        <w:t>:</w:t>
      </w:r>
      <w:r w:rsidRPr="00C62C86">
        <w:rPr>
          <w:rFonts w:ascii="Arial" w:hAnsi="Arial" w:cs="Arial"/>
          <w:sz w:val="20"/>
          <w:szCs w:val="20"/>
        </w:rPr>
        <w:t xml:space="preserve"> </w:t>
      </w:r>
      <w:r w:rsidR="006178DC" w:rsidRPr="002D0F43">
        <w:rPr>
          <w:rFonts w:ascii="Arial" w:hAnsi="Arial" w:cs="Arial"/>
          <w:i/>
          <w:iCs/>
          <w:sz w:val="20"/>
          <w:szCs w:val="20"/>
        </w:rPr>
        <w:t xml:space="preserve">Se pasó la lista de asistencia, </w:t>
      </w:r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>contando con la presencia de</w:t>
      </w:r>
      <w:r w:rsidR="005D78F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D01D4">
        <w:rPr>
          <w:rFonts w:ascii="Arial" w:hAnsi="Arial" w:cs="Arial"/>
          <w:bCs/>
          <w:i/>
          <w:iCs/>
          <w:sz w:val="20"/>
          <w:szCs w:val="20"/>
        </w:rPr>
        <w:t>l</w:t>
      </w:r>
      <w:r w:rsidR="005D78F2">
        <w:rPr>
          <w:rFonts w:ascii="Arial" w:hAnsi="Arial" w:cs="Arial"/>
          <w:bCs/>
          <w:i/>
          <w:iCs/>
          <w:sz w:val="20"/>
          <w:szCs w:val="20"/>
        </w:rPr>
        <w:t>a</w:t>
      </w:r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 xml:space="preserve"> President</w:t>
      </w:r>
      <w:r w:rsidR="005D78F2">
        <w:rPr>
          <w:rFonts w:ascii="Arial" w:hAnsi="Arial" w:cs="Arial"/>
          <w:bCs/>
          <w:i/>
          <w:iCs/>
          <w:sz w:val="20"/>
          <w:szCs w:val="20"/>
        </w:rPr>
        <w:t>a Suplente</w:t>
      </w:r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 xml:space="preserve"> del Comité</w:t>
      </w:r>
      <w:r w:rsidR="007D01D4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5D78F2">
        <w:rPr>
          <w:rFonts w:ascii="Arial" w:hAnsi="Arial" w:cs="Arial"/>
          <w:bCs/>
          <w:i/>
          <w:iCs/>
          <w:sz w:val="20"/>
          <w:szCs w:val="20"/>
        </w:rPr>
        <w:t>la Lic. Martha Irai Arriola Flores</w:t>
      </w:r>
      <w:r w:rsidR="006178DC" w:rsidRPr="00D0655A">
        <w:rPr>
          <w:rFonts w:ascii="Arial" w:hAnsi="Arial" w:cs="Arial"/>
          <w:bCs/>
          <w:i/>
          <w:iCs/>
          <w:sz w:val="20"/>
          <w:szCs w:val="20"/>
        </w:rPr>
        <w:t>,</w:t>
      </w:r>
      <w:r w:rsidR="00DF36B6" w:rsidRPr="00D0655A">
        <w:rPr>
          <w:rFonts w:ascii="Arial" w:hAnsi="Arial" w:cs="Arial"/>
          <w:bCs/>
          <w:i/>
          <w:iCs/>
          <w:sz w:val="20"/>
          <w:szCs w:val="20"/>
        </w:rPr>
        <w:t xml:space="preserve"> 4</w:t>
      </w:r>
      <w:r w:rsidR="006178DC" w:rsidRPr="00D0655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F36B6" w:rsidRPr="00D0655A">
        <w:rPr>
          <w:rFonts w:ascii="Arial" w:hAnsi="Arial" w:cs="Arial"/>
          <w:bCs/>
          <w:i/>
          <w:iCs/>
          <w:sz w:val="20"/>
          <w:szCs w:val="20"/>
        </w:rPr>
        <w:t>(</w:t>
      </w:r>
      <w:r w:rsidR="00BA6C7F" w:rsidRPr="00D0655A">
        <w:rPr>
          <w:rFonts w:ascii="Arial" w:hAnsi="Arial" w:cs="Arial"/>
          <w:bCs/>
          <w:i/>
          <w:iCs/>
          <w:sz w:val="20"/>
          <w:szCs w:val="20"/>
        </w:rPr>
        <w:t>cuatro</w:t>
      </w:r>
      <w:r w:rsidR="00DF36B6" w:rsidRPr="00D0655A">
        <w:rPr>
          <w:rFonts w:ascii="Arial" w:hAnsi="Arial" w:cs="Arial"/>
          <w:bCs/>
          <w:i/>
          <w:iCs/>
          <w:sz w:val="20"/>
          <w:szCs w:val="20"/>
        </w:rPr>
        <w:t>)</w:t>
      </w:r>
      <w:r w:rsidR="002125F6" w:rsidRPr="00D0655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6178DC" w:rsidRPr="00D0655A">
        <w:rPr>
          <w:rFonts w:ascii="Arial" w:hAnsi="Arial" w:cs="Arial"/>
          <w:bCs/>
          <w:i/>
          <w:iCs/>
          <w:sz w:val="20"/>
          <w:szCs w:val="20"/>
        </w:rPr>
        <w:t xml:space="preserve">vocales titulares </w:t>
      </w:r>
      <w:r w:rsidR="00A077D3" w:rsidRPr="00D0655A">
        <w:rPr>
          <w:rFonts w:ascii="Arial" w:hAnsi="Arial" w:cs="Arial"/>
          <w:bCs/>
          <w:i/>
          <w:iCs/>
          <w:sz w:val="20"/>
          <w:szCs w:val="20"/>
        </w:rPr>
        <w:t xml:space="preserve">y </w:t>
      </w:r>
      <w:r w:rsidR="0039526E" w:rsidRPr="00D0655A">
        <w:rPr>
          <w:rFonts w:ascii="Arial" w:hAnsi="Arial" w:cs="Arial"/>
          <w:bCs/>
          <w:i/>
          <w:iCs/>
          <w:sz w:val="20"/>
          <w:szCs w:val="20"/>
        </w:rPr>
        <w:t>4</w:t>
      </w:r>
      <w:r w:rsidR="00DF36B6" w:rsidRPr="00D0655A"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r w:rsidR="0039526E" w:rsidRPr="00D0655A">
        <w:rPr>
          <w:rFonts w:ascii="Arial" w:hAnsi="Arial" w:cs="Arial"/>
          <w:bCs/>
          <w:i/>
          <w:iCs/>
          <w:sz w:val="20"/>
          <w:szCs w:val="20"/>
        </w:rPr>
        <w:t>cuatro</w:t>
      </w:r>
      <w:r w:rsidR="00DF36B6" w:rsidRPr="00D0655A">
        <w:rPr>
          <w:rFonts w:ascii="Arial" w:hAnsi="Arial" w:cs="Arial"/>
          <w:bCs/>
          <w:i/>
          <w:iCs/>
          <w:sz w:val="20"/>
          <w:szCs w:val="20"/>
        </w:rPr>
        <w:t>)</w:t>
      </w:r>
      <w:r w:rsidR="00BA6C7F" w:rsidRPr="00D0655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6178DC" w:rsidRPr="00D0655A">
        <w:rPr>
          <w:rFonts w:ascii="Arial" w:hAnsi="Arial" w:cs="Arial"/>
          <w:bCs/>
          <w:i/>
          <w:iCs/>
          <w:sz w:val="20"/>
          <w:szCs w:val="20"/>
        </w:rPr>
        <w:t xml:space="preserve">vocales suplentes </w:t>
      </w:r>
      <w:r w:rsidR="00BA6C7F" w:rsidRPr="00D0655A">
        <w:rPr>
          <w:rFonts w:ascii="Arial" w:hAnsi="Arial" w:cs="Arial"/>
          <w:bCs/>
          <w:i/>
          <w:iCs/>
          <w:sz w:val="20"/>
          <w:szCs w:val="20"/>
        </w:rPr>
        <w:t xml:space="preserve"> todos ell</w:t>
      </w:r>
      <w:r w:rsidR="00BA6C7F" w:rsidRPr="002D0F43">
        <w:rPr>
          <w:rFonts w:ascii="Arial" w:hAnsi="Arial" w:cs="Arial"/>
          <w:bCs/>
          <w:i/>
          <w:iCs/>
          <w:sz w:val="20"/>
          <w:szCs w:val="20"/>
        </w:rPr>
        <w:t xml:space="preserve">os </w:t>
      </w:r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 xml:space="preserve">con voz y voto, por lo cual se procedió a declarar la existencia de quórum legal para </w:t>
      </w:r>
      <w:proofErr w:type="gramStart"/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>dar inicio a</w:t>
      </w:r>
      <w:proofErr w:type="gramEnd"/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 xml:space="preserve"> la </w:t>
      </w:r>
      <w:r w:rsidR="005D78F2">
        <w:rPr>
          <w:rFonts w:ascii="Arial" w:hAnsi="Arial" w:cs="Arial"/>
          <w:bCs/>
          <w:i/>
          <w:iCs/>
          <w:sz w:val="20"/>
          <w:szCs w:val="20"/>
        </w:rPr>
        <w:t>Tercera</w:t>
      </w:r>
      <w:r w:rsidR="006178DC" w:rsidRPr="002D0F43">
        <w:rPr>
          <w:rFonts w:ascii="Arial" w:hAnsi="Arial" w:cs="Arial"/>
          <w:bCs/>
          <w:i/>
          <w:iCs/>
          <w:sz w:val="20"/>
          <w:szCs w:val="20"/>
        </w:rPr>
        <w:t xml:space="preserve"> Sesión Ordinaria del Comité de Adquisiciones de la SESAJ.</w:t>
      </w:r>
    </w:p>
    <w:p w14:paraId="5FE4ED73" w14:textId="77777777" w:rsidR="00B141C4" w:rsidRPr="00B141C4" w:rsidRDefault="00B141C4" w:rsidP="00B141C4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tblpY="21"/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3402"/>
        <w:gridCol w:w="1984"/>
      </w:tblGrid>
      <w:tr w:rsidR="00715839" w:rsidRPr="003D5042" w14:paraId="588BA714" w14:textId="77777777">
        <w:trPr>
          <w:trHeight w:val="5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EA5554" w14:textId="77777777" w:rsidR="00715839" w:rsidRPr="004D6282" w:rsidRDefault="00715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D83E65" w14:textId="77777777" w:rsidR="00715839" w:rsidRPr="004D6282" w:rsidRDefault="00715839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CARGO Y REPRESENTACIÓN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DEA272" w14:textId="77777777" w:rsidR="00715839" w:rsidRPr="004D6282" w:rsidRDefault="00715839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AF5FC" w14:textId="77777777" w:rsidR="00715839" w:rsidRPr="004D6282" w:rsidRDefault="00715839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CALIDAD DE VOCAL</w:t>
            </w:r>
          </w:p>
        </w:tc>
      </w:tr>
      <w:tr w:rsidR="00715839" w:rsidRPr="003D5042" w14:paraId="1929BA98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57EB7" w14:textId="374D5B29" w:rsidR="00715839" w:rsidRDefault="00715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4D6282" w:rsidRPr="004D6282">
              <w:rPr>
                <w:rFonts w:ascii="Arial" w:hAnsi="Arial" w:cs="Arial"/>
                <w:b/>
                <w:sz w:val="20"/>
                <w:szCs w:val="20"/>
              </w:rPr>
              <w:t>Mtro. Gilberto Tinajero Díaz</w:t>
            </w:r>
          </w:p>
          <w:p w14:paraId="1DF3D04D" w14:textId="77777777" w:rsidR="005D78F2" w:rsidRDefault="005D78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100C9" w14:textId="2C9F9904" w:rsidR="005D78F2" w:rsidRDefault="005D78F2" w:rsidP="005D78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Suplente: Lic. Martha Iraí Arriola Flores </w:t>
            </w:r>
          </w:p>
          <w:p w14:paraId="022ADACC" w14:textId="0E6B98E2" w:rsidR="00715839" w:rsidRPr="005D78F2" w:rsidRDefault="005D78F2" w:rsidP="005D78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E45">
              <w:rPr>
                <w:rFonts w:ascii="Arial" w:hAnsi="Arial" w:cs="Arial"/>
                <w:sz w:val="20"/>
                <w:szCs w:val="20"/>
              </w:rPr>
              <w:t>President</w:t>
            </w:r>
            <w:r>
              <w:rPr>
                <w:rFonts w:ascii="Arial" w:hAnsi="Arial" w:cs="Arial"/>
                <w:sz w:val="20"/>
                <w:szCs w:val="20"/>
              </w:rPr>
              <w:t>a Suplente</w:t>
            </w:r>
            <w:r w:rsidRPr="00220E45">
              <w:rPr>
                <w:rFonts w:ascii="Arial" w:hAnsi="Arial" w:cs="Arial"/>
                <w:sz w:val="20"/>
                <w:szCs w:val="20"/>
              </w:rPr>
              <w:t xml:space="preserve"> del Comité de Adquisiciones de la Secretaría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6CF2" w14:textId="031655B9" w:rsidR="00715839" w:rsidRPr="004D6282" w:rsidRDefault="0071583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PRESIDENT</w:t>
            </w:r>
            <w:r w:rsidR="008D35D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507" w14:textId="77777777" w:rsidR="00715839" w:rsidRPr="004D6282" w:rsidRDefault="0071583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7FE8985A" w14:textId="47739404" w:rsidR="00715839" w:rsidRPr="004D6282" w:rsidRDefault="0071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VOZ Y VOTO</w:t>
            </w:r>
            <w:r w:rsidR="002720D8" w:rsidRPr="004D6282">
              <w:rPr>
                <w:rFonts w:ascii="Arial" w:hAnsi="Arial" w:cs="Arial"/>
                <w:sz w:val="20"/>
                <w:szCs w:val="20"/>
              </w:rPr>
              <w:t xml:space="preserve"> DE CALIDAD</w:t>
            </w:r>
          </w:p>
        </w:tc>
      </w:tr>
      <w:tr w:rsidR="005D78F2" w:rsidRPr="003D5042" w14:paraId="31C968E8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DD827" w14:textId="77777777" w:rsidR="005D78F2" w:rsidRPr="005D78F2" w:rsidRDefault="005D78F2" w:rsidP="005D78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8F2">
              <w:rPr>
                <w:rFonts w:ascii="Arial" w:hAnsi="Arial" w:cs="Arial"/>
                <w:b/>
                <w:bCs/>
                <w:sz w:val="20"/>
                <w:szCs w:val="20"/>
              </w:rPr>
              <w:t>Lic. Dulce Elena López Aguirre</w:t>
            </w:r>
          </w:p>
          <w:p w14:paraId="256B352D" w14:textId="676FC3E3" w:rsidR="005D78F2" w:rsidRPr="000D06D2" w:rsidRDefault="005D78F2" w:rsidP="000D06D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D78F2">
              <w:rPr>
                <w:rFonts w:ascii="Arial" w:hAnsi="Arial" w:cs="Arial"/>
                <w:bCs/>
                <w:sz w:val="20"/>
                <w:szCs w:val="20"/>
              </w:rPr>
              <w:t xml:space="preserve">Secretario Técnico del Comité de Adquisiciones de la Secretaria Ejecutiva del Sistema Estatal Anticorrupción de Jalisco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B8BF" w14:textId="352D2CD3" w:rsidR="005D78F2" w:rsidRPr="004D6282" w:rsidRDefault="005D78F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TÉCNICO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F75" w14:textId="77777777" w:rsidR="005D78F2" w:rsidRDefault="005D78F2" w:rsidP="005D78F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AC1CD2" w14:textId="77777777" w:rsidR="005D78F2" w:rsidRDefault="005D78F2" w:rsidP="005D78F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3301B" w14:textId="35C5A08E" w:rsidR="005D78F2" w:rsidRPr="005D78F2" w:rsidRDefault="005D78F2" w:rsidP="005D78F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F2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5D78F2" w:rsidRPr="003D5042" w14:paraId="549F0742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0DE58" w14:textId="77777777" w:rsidR="005D78F2" w:rsidRPr="00B17BAC" w:rsidRDefault="005D78F2" w:rsidP="005D78F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Jessica Avalos Alvarez</w:t>
            </w:r>
          </w:p>
          <w:p w14:paraId="06613B0F" w14:textId="276E1BA3" w:rsidR="005D78F2" w:rsidRPr="000D06D2" w:rsidRDefault="005D78F2" w:rsidP="000D06D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Representante de la 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ción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 xml:space="preserve"> de Administración de la Secretaria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52A3" w14:textId="7B8681BD" w:rsidR="005D78F2" w:rsidRPr="005D78F2" w:rsidRDefault="005D78F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F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B684" w14:textId="77777777" w:rsidR="005D78F2" w:rsidRPr="005D78F2" w:rsidRDefault="005D78F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933AB" w14:textId="77777777" w:rsidR="005D78F2" w:rsidRPr="005D78F2" w:rsidRDefault="005D78F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62D26" w14:textId="0732752B" w:rsidR="005D78F2" w:rsidRPr="005D78F2" w:rsidRDefault="005D78F2" w:rsidP="000D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F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D78F2" w:rsidRPr="003D5042" w14:paraId="04698C72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4824A" w14:textId="77777777" w:rsidR="000D06D2" w:rsidRPr="00B17BAC" w:rsidRDefault="000D06D2" w:rsidP="00D065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María del Carmen Martínez Zubieta</w:t>
            </w:r>
          </w:p>
          <w:p w14:paraId="7CBC5915" w14:textId="235CB922" w:rsidR="005D78F2" w:rsidRPr="000D06D2" w:rsidRDefault="000D06D2" w:rsidP="00D0655A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>Jefa de Recursos  Financieros de la Secretaria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63E7" w14:textId="142BD6CF" w:rsidR="005D78F2" w:rsidRPr="000D06D2" w:rsidRDefault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1E20" w14:textId="77777777" w:rsidR="000D06D2" w:rsidRP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A3480" w14:textId="77777777" w:rsidR="000D06D2" w:rsidRP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F76B3" w14:textId="79AD2852" w:rsidR="005D78F2" w:rsidRPr="000D06D2" w:rsidRDefault="000D06D2" w:rsidP="000D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D78F2" w:rsidRPr="003D5042" w14:paraId="712EBB4C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C930" w14:textId="77777777" w:rsidR="000D06D2" w:rsidRPr="00B17BAC" w:rsidRDefault="000D06D2" w:rsidP="000D06D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574FAAB0" w14:textId="1527650F" w:rsidR="005D78F2" w:rsidRPr="000D06D2" w:rsidRDefault="000D06D2" w:rsidP="000D06D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 Unidad de Transparencia de la Secretaría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0991" w14:textId="3C0944C6" w:rsidR="005D78F2" w:rsidRPr="000D06D2" w:rsidRDefault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3E1C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FD22D" w14:textId="02F0CF99" w:rsidR="005D78F2" w:rsidRP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D78F2" w:rsidRPr="003D5042" w14:paraId="0BB87AC1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B9F0" w14:textId="77777777" w:rsidR="000D06D2" w:rsidRPr="00B17BAC" w:rsidRDefault="000D06D2" w:rsidP="000D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 Jos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Salvador Hinojosa Valadez</w:t>
            </w:r>
          </w:p>
          <w:p w14:paraId="1729C46F" w14:textId="209262A2" w:rsidR="005D78F2" w:rsidRPr="000D06D2" w:rsidRDefault="000D06D2" w:rsidP="000D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BAC">
              <w:rPr>
                <w:rFonts w:ascii="Arial" w:hAnsi="Arial" w:cs="Arial"/>
                <w:sz w:val="20"/>
                <w:szCs w:val="20"/>
              </w:rPr>
              <w:t>Encargado de Despacho de la Dirección de Tecnologías y Plataformas de la Secretaria Ejecutiva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866E" w14:textId="3C539083" w:rsidR="005D78F2" w:rsidRPr="000D06D2" w:rsidRDefault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B43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EF4F8" w14:textId="6B58D328" w:rsidR="005D78F2" w:rsidRP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0D06D2" w:rsidRPr="003D5042" w14:paraId="383DC508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E9ACB" w14:textId="77777777" w:rsidR="000D06D2" w:rsidRPr="00B17BAC" w:rsidRDefault="000D06D2" w:rsidP="000D06D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Omar Alejandro Peña Ugalde</w:t>
            </w:r>
          </w:p>
          <w:p w14:paraId="3023FBE2" w14:textId="5CC7A5CE" w:rsidR="000D06D2" w:rsidRPr="000D06D2" w:rsidRDefault="000D06D2" w:rsidP="000D06D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Cs/>
                <w:sz w:val="20"/>
                <w:szCs w:val="20"/>
                <w:lang w:val="es-MX"/>
              </w:rPr>
              <w:t>Subdirector de Análisis Jurídico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E5AA" w14:textId="57D6F26F" w:rsidR="000D06D2" w:rsidRPr="000D06D2" w:rsidRDefault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5C8C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19F6D" w14:textId="49A996AD" w:rsidR="000D06D2" w:rsidRPr="000D06D2" w:rsidRDefault="000D06D2" w:rsidP="000D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0D06D2" w:rsidRPr="003D5042" w14:paraId="0DBA4932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27C6D" w14:textId="4AF50A46" w:rsidR="000D06D2" w:rsidRPr="000D06D2" w:rsidRDefault="000D06D2" w:rsidP="000D06D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D06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Titular: Lic. Raúl Uranga Lamadrid</w:t>
            </w:r>
          </w:p>
          <w:p w14:paraId="383B461E" w14:textId="266AB0F0" w:rsidR="000D06D2" w:rsidRDefault="000D06D2" w:rsidP="000D06D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D06D2">
              <w:rPr>
                <w:rFonts w:ascii="Arial" w:hAnsi="Arial" w:cs="Arial"/>
                <w:sz w:val="20"/>
                <w:szCs w:val="20"/>
                <w:lang w:val="es-MX"/>
              </w:rPr>
              <w:t>Presidente del Consejo Directivo de la Cámara Nacional de Comercio, Servicios y Turismo de Guadalajara</w:t>
            </w:r>
          </w:p>
          <w:p w14:paraId="257D30B0" w14:textId="77777777" w:rsidR="000D06D2" w:rsidRPr="000D06D2" w:rsidRDefault="000D06D2" w:rsidP="000D06D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CB47A86" w14:textId="72E35B31" w:rsidR="000D06D2" w:rsidRPr="000D06D2" w:rsidRDefault="000D06D2" w:rsidP="000D06D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E0021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Representante: Lic. Alejandro Muñoz Prado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4564" w14:textId="387FF9B8" w:rsidR="000D06D2" w:rsidRPr="000D06D2" w:rsidRDefault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027F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F1299A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B19" w14:textId="77777777" w:rsid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BD795" w14:textId="0A06400B" w:rsidR="000D06D2" w:rsidRPr="000D06D2" w:rsidRDefault="000D06D2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6D2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715839" w:rsidRPr="003D5042" w14:paraId="1E0C1955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A93A" w14:textId="1621BAED" w:rsidR="00715839" w:rsidRPr="00514429" w:rsidRDefault="0071583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144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="00981750" w:rsidRPr="00514429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981750" w:rsidRPr="0051442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Ing. </w:t>
            </w:r>
            <w:r w:rsidR="004B581A" w:rsidRPr="0051442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Andres Canales Leaño</w:t>
            </w:r>
          </w:p>
          <w:p w14:paraId="785D0253" w14:textId="6E4E01C6" w:rsidR="00715839" w:rsidRPr="00514429" w:rsidRDefault="004B5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29">
              <w:rPr>
                <w:rFonts w:ascii="Arial" w:hAnsi="Arial" w:cs="Arial"/>
                <w:sz w:val="20"/>
                <w:szCs w:val="20"/>
              </w:rPr>
              <w:t xml:space="preserve">Presidente del </w:t>
            </w:r>
            <w:r w:rsidR="00981750" w:rsidRPr="00514429">
              <w:rPr>
                <w:rFonts w:ascii="Arial" w:hAnsi="Arial" w:cs="Arial"/>
                <w:sz w:val="20"/>
                <w:szCs w:val="20"/>
              </w:rPr>
              <w:t>Consejo de Desarrollo Agropecuario y Agroindustrial de Jalisco</w:t>
            </w:r>
            <w:r w:rsidR="00981750" w:rsidRPr="005144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ACEA23" w14:textId="77777777" w:rsidR="00981750" w:rsidRPr="00514429" w:rsidRDefault="00981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3E57E" w14:textId="1D7BF1A3" w:rsidR="00715839" w:rsidRPr="00514429" w:rsidRDefault="007158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Representante: </w:t>
            </w:r>
            <w:r w:rsidR="00455BF5" w:rsidRPr="00E00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Omar Palafox </w:t>
            </w:r>
            <w:r w:rsidR="00241E9C" w:rsidRPr="00E0021C">
              <w:rPr>
                <w:rFonts w:ascii="Arial" w:hAnsi="Arial" w:cs="Arial"/>
                <w:b/>
                <w:bCs/>
                <w:sz w:val="20"/>
                <w:szCs w:val="20"/>
              </w:rPr>
              <w:t>Sáenz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FF6B" w14:textId="77777777" w:rsidR="00715839" w:rsidRPr="00101D36" w:rsidRDefault="0071583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943E" w14:textId="77777777" w:rsidR="00715839" w:rsidRPr="00101D36" w:rsidRDefault="00715839" w:rsidP="000D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A0FC6" w14:textId="77777777" w:rsidR="00715839" w:rsidRPr="00101D36" w:rsidRDefault="00715839" w:rsidP="000D06D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1C0583" w14:textId="77777777" w:rsidR="00715839" w:rsidRPr="00101D36" w:rsidRDefault="00715839" w:rsidP="000D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715839" w:rsidRPr="003D5042" w14:paraId="3599DBD0" w14:textId="77777777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CCDE" w14:textId="598EAA42" w:rsidR="00715839" w:rsidRPr="00101D36" w:rsidRDefault="0071583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1D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="00196435" w:rsidRPr="00101D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Miguel Angel Landeros </w:t>
            </w:r>
            <w:proofErr w:type="spellStart"/>
            <w:r w:rsidR="00196435" w:rsidRPr="00101D36">
              <w:rPr>
                <w:rFonts w:ascii="Arial" w:hAnsi="Arial" w:cs="Arial"/>
                <w:b/>
                <w:bCs/>
                <w:sz w:val="20"/>
                <w:szCs w:val="20"/>
              </w:rPr>
              <w:t>Volquarts</w:t>
            </w:r>
            <w:proofErr w:type="spellEnd"/>
          </w:p>
          <w:p w14:paraId="5B9AFE7E" w14:textId="760161B7" w:rsidR="00715839" w:rsidRDefault="00715839">
            <w:pPr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t xml:space="preserve">Presidente </w:t>
            </w:r>
            <w:r w:rsidR="00101D36" w:rsidRPr="00101D36">
              <w:rPr>
                <w:rFonts w:ascii="Arial" w:hAnsi="Arial" w:cs="Arial"/>
                <w:sz w:val="20"/>
                <w:szCs w:val="20"/>
              </w:rPr>
              <w:t>del Consejo Mexicano de Comercio Exterior de Occidente</w:t>
            </w:r>
          </w:p>
          <w:p w14:paraId="72755584" w14:textId="77777777" w:rsidR="000D06D2" w:rsidRPr="00101D36" w:rsidRDefault="000D06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BFB24" w14:textId="10060D0C" w:rsidR="00101D36" w:rsidRPr="00A322F8" w:rsidRDefault="007158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1D3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Representante: </w:t>
            </w:r>
            <w:r w:rsidR="00A322F8" w:rsidRPr="00A32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22F8" w:rsidRPr="00E0021C">
              <w:rPr>
                <w:rFonts w:ascii="Arial" w:hAnsi="Arial" w:cs="Arial"/>
                <w:b/>
                <w:bCs/>
                <w:sz w:val="20"/>
                <w:szCs w:val="20"/>
              </w:rPr>
              <w:t>Lic. Felipe Vázquez Col</w:t>
            </w:r>
            <w:r w:rsidR="00A40DA1" w:rsidRPr="00E0021C"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 w:rsidR="008C3672" w:rsidRPr="00E0021C">
              <w:rPr>
                <w:rFonts w:ascii="Arial" w:hAnsi="Arial" w:cs="Arial"/>
                <w:b/>
                <w:bCs/>
                <w:sz w:val="20"/>
                <w:szCs w:val="20"/>
              </w:rPr>
              <w:t>gnon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5ABC" w14:textId="77777777" w:rsidR="00715839" w:rsidRPr="00101D36" w:rsidRDefault="0071583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lastRenderedPageBreak/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560" w14:textId="77777777" w:rsidR="00715839" w:rsidRPr="00101D36" w:rsidRDefault="00715839" w:rsidP="00F552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EC0AE" w14:textId="77777777" w:rsidR="000D06D2" w:rsidRDefault="000D06D2" w:rsidP="00F55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7615" w14:textId="77777777" w:rsidR="000D06D2" w:rsidRDefault="000D06D2" w:rsidP="00F55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E5118" w14:textId="55C2C3D4" w:rsidR="00715839" w:rsidRPr="00101D36" w:rsidRDefault="00715839" w:rsidP="00F55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054A01" w:rsidRPr="003D5042" w14:paraId="238DA1C5" w14:textId="77777777">
        <w:trPr>
          <w:trHeight w:val="158"/>
        </w:trPr>
        <w:tc>
          <w:tcPr>
            <w:tcW w:w="37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A6325C" w14:textId="77777777" w:rsidR="000F3896" w:rsidRPr="000F3896" w:rsidRDefault="00054A01" w:rsidP="00054A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="004E78EA" w:rsidRPr="000F3896">
              <w:rPr>
                <w:rFonts w:ascii="Arial" w:hAnsi="Arial" w:cs="Arial"/>
                <w:b/>
                <w:bCs/>
                <w:sz w:val="20"/>
                <w:szCs w:val="20"/>
              </w:rPr>
              <w:t>Mtro</w:t>
            </w:r>
            <w:r w:rsidR="000F3896" w:rsidRPr="000F3896">
              <w:rPr>
                <w:rFonts w:ascii="Arial" w:hAnsi="Arial" w:cs="Arial"/>
                <w:b/>
                <w:bCs/>
                <w:sz w:val="20"/>
                <w:szCs w:val="20"/>
              </w:rPr>
              <w:t>. José Alberto Zaragoza Ruiz</w:t>
            </w:r>
          </w:p>
          <w:p w14:paraId="1286AF42" w14:textId="4482AA38" w:rsidR="00054A01" w:rsidRPr="000F3896" w:rsidRDefault="00054A01" w:rsidP="000F3896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0F3896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Coordinador de Asuntos Jurídicos de la Secretaría Ejecutiva del Sistema Estatal Anticorrupción de Jalisco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E2595" w14:textId="76976584" w:rsidR="00054A01" w:rsidRPr="000F3896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4AC96" w14:textId="77777777" w:rsidR="00054A01" w:rsidRPr="000F3896" w:rsidRDefault="00054A01" w:rsidP="00054A0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4346E" w14:textId="77777777" w:rsidR="00054A01" w:rsidRPr="000F3896" w:rsidRDefault="00054A01" w:rsidP="000F389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C8DB30" w14:textId="650A8459" w:rsidR="00054A01" w:rsidRPr="000F3896" w:rsidRDefault="00054A01" w:rsidP="00054A01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 xml:space="preserve">VOZ </w:t>
            </w:r>
          </w:p>
        </w:tc>
      </w:tr>
      <w:tr w:rsidR="00054A01" w:rsidRPr="003D5042" w14:paraId="28336780" w14:textId="77777777">
        <w:trPr>
          <w:trHeight w:val="158"/>
        </w:trPr>
        <w:tc>
          <w:tcPr>
            <w:tcW w:w="37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83DA89" w14:textId="7E1AA8F3" w:rsidR="00054A01" w:rsidRPr="0016672F" w:rsidRDefault="00054A01" w:rsidP="00054A01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66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="000D06D2">
              <w:rPr>
                <w:rFonts w:ascii="Arial" w:hAnsi="Arial" w:cs="Arial"/>
                <w:b/>
                <w:bCs/>
                <w:sz w:val="20"/>
                <w:szCs w:val="20"/>
              </w:rPr>
              <w:t>Mtro. Ezequiel González Pinedo</w:t>
            </w:r>
          </w:p>
          <w:p w14:paraId="5C6376AF" w14:textId="4D6FAE2F" w:rsidR="00054A01" w:rsidRPr="003D5042" w:rsidRDefault="000D06D2" w:rsidP="00054A0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green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</w:t>
            </w:r>
            <w:r w:rsidR="0016672F"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del </w:t>
            </w:r>
            <w:r w:rsidR="00054A01"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>Órgano Interno de Control  de la Secretaría Ejecutiva del Sistema Estatal Anticorrupción de Jalisco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D0B43" w14:textId="77777777" w:rsidR="00054A01" w:rsidRPr="0016672F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5F490" w14:textId="77777777" w:rsidR="00054A01" w:rsidRPr="0016672F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40F74" w14:textId="77777777" w:rsidR="00054A01" w:rsidRPr="0016672F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1B880" w14:textId="77777777" w:rsidR="00054A01" w:rsidRPr="0016672F" w:rsidRDefault="00054A01" w:rsidP="00054A01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FB495" w14:textId="77777777" w:rsidR="00054A01" w:rsidRPr="0016672F" w:rsidRDefault="00054A01" w:rsidP="00054A01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F86CF" w14:textId="77777777" w:rsidR="00054A01" w:rsidRPr="0016672F" w:rsidRDefault="00054A01" w:rsidP="00054A0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054A01" w:rsidRPr="00B141C4" w14:paraId="0470F61E" w14:textId="77777777" w:rsidTr="00450363">
        <w:trPr>
          <w:trHeight w:val="1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8429" w14:textId="1239E2D3" w:rsidR="00980D9C" w:rsidRPr="00980D9C" w:rsidRDefault="00980D9C" w:rsidP="00980D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D9C">
              <w:rPr>
                <w:rFonts w:ascii="Arial" w:hAnsi="Arial" w:cs="Arial"/>
                <w:b/>
                <w:bCs/>
                <w:sz w:val="20"/>
                <w:szCs w:val="20"/>
              </w:rPr>
              <w:t>Ing. Jesús Andrés Oviedo Quintero</w:t>
            </w:r>
          </w:p>
          <w:p w14:paraId="4AA226A6" w14:textId="290B1581" w:rsidR="00054A01" w:rsidRPr="003D5042" w:rsidRDefault="00980D9C" w:rsidP="00980D9C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Subdirector de Operaciones de Servicios de la Dirección de Tecnologías y Plataformas</w:t>
            </w:r>
            <w:r w:rsidRPr="00980D9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E950" w14:textId="77777777" w:rsidR="00054A01" w:rsidRPr="00980D9C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355C1" w14:textId="6DAD095B" w:rsidR="00054A01" w:rsidRPr="00980D9C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INVITADO</w:t>
            </w:r>
          </w:p>
          <w:p w14:paraId="49B18B71" w14:textId="7171322D" w:rsidR="00054A01" w:rsidRPr="00980D9C" w:rsidRDefault="00054A01" w:rsidP="0005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(AREA REQUIRENTE DEL SERVICIO)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0AD2" w14:textId="77777777" w:rsidR="00054A01" w:rsidRPr="00980D9C" w:rsidRDefault="00054A01" w:rsidP="00054A01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F3F6C" w14:textId="46CDE9A3" w:rsidR="00054A01" w:rsidRPr="00980D9C" w:rsidRDefault="00054A01" w:rsidP="00054A01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3D09E4" w:rsidRPr="00B141C4" w14:paraId="2933BF48" w14:textId="77777777" w:rsidTr="00450363">
        <w:trPr>
          <w:trHeight w:val="1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E87B" w14:textId="77777777" w:rsidR="003D09E4" w:rsidRPr="003D09E4" w:rsidRDefault="003D09E4" w:rsidP="003D0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9E4">
              <w:rPr>
                <w:rFonts w:ascii="Arial" w:hAnsi="Arial" w:cs="Arial"/>
                <w:b/>
                <w:bCs/>
                <w:sz w:val="20"/>
                <w:szCs w:val="20"/>
              </w:rPr>
              <w:t>Mtro. Francisco Javier Ulloa Cortez</w:t>
            </w:r>
          </w:p>
          <w:p w14:paraId="4BBDAD72" w14:textId="77777777" w:rsidR="003D09E4" w:rsidRPr="003D09E4" w:rsidRDefault="003D09E4" w:rsidP="003D09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E4">
              <w:rPr>
                <w:rFonts w:ascii="Arial" w:hAnsi="Arial" w:cs="Arial"/>
                <w:sz w:val="20"/>
                <w:szCs w:val="20"/>
              </w:rPr>
              <w:t xml:space="preserve">Subdirector de Proyectos Tecnológicos de la Dirección de Tecnologías y Plataformas </w:t>
            </w:r>
          </w:p>
          <w:p w14:paraId="527ABC46" w14:textId="77777777" w:rsidR="003D09E4" w:rsidRPr="00980D9C" w:rsidRDefault="003D09E4" w:rsidP="003D0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D5F7" w14:textId="77777777" w:rsidR="003D09E4" w:rsidRPr="00980D9C" w:rsidRDefault="003D09E4" w:rsidP="003D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F75F63" w14:textId="77777777" w:rsidR="003D09E4" w:rsidRPr="00980D9C" w:rsidRDefault="003D09E4" w:rsidP="003D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INVITADO</w:t>
            </w:r>
          </w:p>
          <w:p w14:paraId="4995B64D" w14:textId="56134024" w:rsidR="003D09E4" w:rsidRPr="00980D9C" w:rsidRDefault="003D09E4" w:rsidP="003D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(AREA REQUIRENTE DEL SERVICIO)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837D" w14:textId="77777777" w:rsidR="003D09E4" w:rsidRPr="00980D9C" w:rsidRDefault="003D09E4" w:rsidP="003D09E4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7F7EE5" w14:textId="32112728" w:rsidR="003D09E4" w:rsidRPr="00980D9C" w:rsidRDefault="003D09E4" w:rsidP="003D09E4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</w:tbl>
    <w:p w14:paraId="4ED7A0D5" w14:textId="77777777" w:rsidR="00666F6C" w:rsidRDefault="00666F6C" w:rsidP="00804BB5">
      <w:pPr>
        <w:jc w:val="both"/>
        <w:rPr>
          <w:rFonts w:ascii="Arial" w:hAnsi="Arial" w:cs="Arial"/>
          <w:sz w:val="20"/>
          <w:szCs w:val="20"/>
        </w:rPr>
      </w:pPr>
    </w:p>
    <w:p w14:paraId="2234D733" w14:textId="77777777" w:rsidR="002C5F6A" w:rsidRPr="00B141C4" w:rsidRDefault="002C5F6A" w:rsidP="00804BB5">
      <w:pPr>
        <w:jc w:val="both"/>
        <w:rPr>
          <w:rFonts w:ascii="Arial" w:hAnsi="Arial" w:cs="Arial"/>
          <w:sz w:val="20"/>
          <w:szCs w:val="20"/>
        </w:rPr>
      </w:pPr>
    </w:p>
    <w:p w14:paraId="4141F9E6" w14:textId="4F11E67A" w:rsidR="00666F6C" w:rsidRPr="00B141C4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b/>
          <w:sz w:val="20"/>
          <w:szCs w:val="20"/>
        </w:rPr>
        <w:t>Punto 2 de</w:t>
      </w:r>
      <w:r w:rsidR="00F05E2D" w:rsidRPr="00B141C4">
        <w:rPr>
          <w:rFonts w:ascii="Arial" w:hAnsi="Arial" w:cs="Arial"/>
          <w:b/>
          <w:sz w:val="20"/>
          <w:szCs w:val="20"/>
        </w:rPr>
        <w:t>l</w:t>
      </w:r>
      <w:r w:rsidRPr="00B141C4">
        <w:rPr>
          <w:rFonts w:ascii="Arial" w:hAnsi="Arial" w:cs="Arial"/>
          <w:b/>
          <w:sz w:val="20"/>
          <w:szCs w:val="20"/>
        </w:rPr>
        <w:t xml:space="preserve"> orden del día. </w:t>
      </w:r>
      <w:r w:rsidRPr="00B141C4">
        <w:rPr>
          <w:rFonts w:ascii="Arial" w:hAnsi="Arial" w:cs="Arial"/>
          <w:sz w:val="20"/>
          <w:szCs w:val="20"/>
        </w:rPr>
        <w:t xml:space="preserve">Lectura </w:t>
      </w:r>
      <w:r w:rsidR="00A24DF1" w:rsidRPr="00B141C4">
        <w:rPr>
          <w:rFonts w:ascii="Arial" w:hAnsi="Arial" w:cs="Arial"/>
          <w:sz w:val="20"/>
          <w:szCs w:val="20"/>
        </w:rPr>
        <w:t xml:space="preserve"> y aprobación </w:t>
      </w:r>
      <w:r w:rsidRPr="00B141C4">
        <w:rPr>
          <w:rFonts w:ascii="Arial" w:hAnsi="Arial" w:cs="Arial"/>
          <w:sz w:val="20"/>
          <w:szCs w:val="20"/>
        </w:rPr>
        <w:t>del orden del día;</w:t>
      </w:r>
    </w:p>
    <w:p w14:paraId="1B1CC353" w14:textId="77777777" w:rsidR="00666F6C" w:rsidRPr="00B141C4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3FE4313E" w14:textId="55B35821" w:rsidR="00E413BE" w:rsidRPr="00B141C4" w:rsidRDefault="00E413BE" w:rsidP="00E413BE">
      <w:pPr>
        <w:ind w:left="-142"/>
        <w:jc w:val="both"/>
        <w:rPr>
          <w:rFonts w:ascii="Arial" w:hAnsi="Arial" w:cs="Arial"/>
          <w:sz w:val="20"/>
          <w:szCs w:val="20"/>
        </w:rPr>
      </w:pPr>
      <w:r w:rsidRPr="00205669">
        <w:rPr>
          <w:rFonts w:ascii="Arial" w:hAnsi="Arial" w:cs="Arial"/>
          <w:sz w:val="20"/>
          <w:szCs w:val="20"/>
        </w:rPr>
        <w:t xml:space="preserve">Aprobación del orden del día: </w:t>
      </w:r>
      <w:r w:rsidR="00B30A7D">
        <w:rPr>
          <w:rFonts w:ascii="Arial" w:hAnsi="Arial" w:cs="Arial"/>
          <w:sz w:val="20"/>
          <w:szCs w:val="20"/>
        </w:rPr>
        <w:t>La Lic. Martha Irai Arreola Flores, Presidenta Suplente</w:t>
      </w:r>
      <w:r w:rsidRPr="00205669">
        <w:rPr>
          <w:rFonts w:ascii="Arial" w:hAnsi="Arial" w:cs="Arial"/>
          <w:b/>
          <w:sz w:val="20"/>
          <w:szCs w:val="20"/>
        </w:rPr>
        <w:t xml:space="preserve">, </w:t>
      </w:r>
      <w:r w:rsidRPr="00205669">
        <w:rPr>
          <w:rFonts w:ascii="Arial" w:hAnsi="Arial" w:cs="Arial"/>
          <w:sz w:val="20"/>
          <w:szCs w:val="20"/>
        </w:rPr>
        <w:t>puso a consideración de los vocales el Orden del Día para el desarrollo de la sesión.</w:t>
      </w:r>
    </w:p>
    <w:p w14:paraId="32F8EDA9" w14:textId="77777777" w:rsidR="00666F6C" w:rsidRPr="00C62C86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12C22B43" w14:textId="6D5FF7C2" w:rsidR="00666F6C" w:rsidRPr="00B141C4" w:rsidRDefault="00E413BE" w:rsidP="00666F6C">
      <w:pPr>
        <w:ind w:left="-142"/>
        <w:jc w:val="both"/>
        <w:rPr>
          <w:rFonts w:ascii="Arial" w:hAnsi="Arial" w:cs="Arial"/>
          <w:i/>
          <w:iCs/>
          <w:sz w:val="20"/>
          <w:szCs w:val="20"/>
        </w:rPr>
      </w:pPr>
      <w:r w:rsidRPr="00D0655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ACUERDO</w:t>
      </w:r>
      <w:r w:rsidR="00DF36B6" w:rsidRPr="00D0655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2</w:t>
      </w:r>
      <w:r w:rsidR="00A24DF1" w:rsidRPr="00D0655A">
        <w:rPr>
          <w:rFonts w:ascii="Arial" w:hAnsi="Arial" w:cs="Arial"/>
          <w:b/>
          <w:bCs/>
          <w:sz w:val="20"/>
          <w:szCs w:val="20"/>
        </w:rPr>
        <w:t>:</w:t>
      </w:r>
      <w:r w:rsidR="00A24DF1" w:rsidRPr="00D0655A">
        <w:rPr>
          <w:rFonts w:ascii="Arial" w:hAnsi="Arial" w:cs="Arial"/>
          <w:sz w:val="20"/>
          <w:szCs w:val="20"/>
        </w:rPr>
        <w:t xml:space="preserve"> 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Los </w:t>
      </w:r>
      <w:r w:rsidR="006C098B" w:rsidRPr="00D0655A">
        <w:rPr>
          <w:rFonts w:ascii="Arial" w:hAnsi="Arial" w:cs="Arial"/>
          <w:i/>
          <w:iCs/>
          <w:sz w:val="20"/>
          <w:szCs w:val="20"/>
        </w:rPr>
        <w:t>integrantes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 </w:t>
      </w:r>
      <w:r w:rsidR="006C098B" w:rsidRPr="00D0655A">
        <w:rPr>
          <w:rFonts w:ascii="Arial" w:hAnsi="Arial" w:cs="Arial"/>
          <w:i/>
          <w:iCs/>
          <w:sz w:val="20"/>
          <w:szCs w:val="20"/>
        </w:rPr>
        <w:t xml:space="preserve">del comité </w:t>
      </w:r>
      <w:r w:rsidR="00A60DFE" w:rsidRPr="00D0655A">
        <w:rPr>
          <w:rFonts w:ascii="Arial" w:hAnsi="Arial" w:cs="Arial"/>
          <w:i/>
          <w:iCs/>
          <w:sz w:val="20"/>
          <w:szCs w:val="20"/>
        </w:rPr>
        <w:t xml:space="preserve">con voz y voto 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aprobaron </w:t>
      </w:r>
      <w:r w:rsidR="00F05E2D" w:rsidRPr="00D0655A">
        <w:rPr>
          <w:rFonts w:ascii="Arial" w:hAnsi="Arial" w:cs="Arial"/>
          <w:i/>
          <w:iCs/>
          <w:sz w:val="20"/>
          <w:szCs w:val="20"/>
        </w:rPr>
        <w:t>el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 orden del día.</w:t>
      </w:r>
    </w:p>
    <w:p w14:paraId="0AEDDE4D" w14:textId="77777777" w:rsidR="00A24DF1" w:rsidRDefault="00A24DF1" w:rsidP="00970549">
      <w:pPr>
        <w:jc w:val="both"/>
        <w:rPr>
          <w:rFonts w:ascii="Arial" w:hAnsi="Arial" w:cs="Arial"/>
          <w:b/>
          <w:sz w:val="20"/>
          <w:szCs w:val="20"/>
        </w:rPr>
      </w:pPr>
      <w:bookmarkStart w:id="1" w:name="_Hlk64214531"/>
    </w:p>
    <w:p w14:paraId="77C0A161" w14:textId="77777777" w:rsidR="00205669" w:rsidRPr="00B141C4" w:rsidRDefault="00205669" w:rsidP="00970549">
      <w:pPr>
        <w:jc w:val="both"/>
        <w:rPr>
          <w:rFonts w:ascii="Arial" w:hAnsi="Arial" w:cs="Arial"/>
          <w:b/>
          <w:sz w:val="20"/>
          <w:szCs w:val="20"/>
        </w:rPr>
      </w:pPr>
    </w:p>
    <w:p w14:paraId="7DF71557" w14:textId="7B7D247E" w:rsidR="00666F6C" w:rsidRPr="00B141C4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b/>
          <w:sz w:val="20"/>
          <w:szCs w:val="20"/>
        </w:rPr>
        <w:t>Punto 3 de</w:t>
      </w:r>
      <w:r w:rsidR="00F05E2D" w:rsidRPr="00B141C4">
        <w:rPr>
          <w:rFonts w:ascii="Arial" w:hAnsi="Arial" w:cs="Arial"/>
          <w:b/>
          <w:sz w:val="20"/>
          <w:szCs w:val="20"/>
        </w:rPr>
        <w:t>l</w:t>
      </w:r>
      <w:r w:rsidRPr="00B141C4">
        <w:rPr>
          <w:rFonts w:ascii="Arial" w:hAnsi="Arial" w:cs="Arial"/>
          <w:b/>
          <w:sz w:val="20"/>
          <w:szCs w:val="20"/>
        </w:rPr>
        <w:t xml:space="preserve"> orden del día</w:t>
      </w:r>
      <w:bookmarkEnd w:id="1"/>
      <w:r w:rsidRPr="00B141C4">
        <w:rPr>
          <w:rFonts w:ascii="Arial" w:hAnsi="Arial" w:cs="Arial"/>
          <w:b/>
          <w:sz w:val="20"/>
          <w:szCs w:val="20"/>
        </w:rPr>
        <w:t xml:space="preserve">. </w:t>
      </w:r>
      <w:r w:rsidRPr="00B141C4">
        <w:rPr>
          <w:rFonts w:ascii="Arial" w:hAnsi="Arial" w:cs="Arial"/>
          <w:sz w:val="20"/>
          <w:szCs w:val="20"/>
        </w:rPr>
        <w:t>Lectura del acta anterior;</w:t>
      </w:r>
    </w:p>
    <w:p w14:paraId="44DCFDB6" w14:textId="77777777" w:rsidR="00B141C4" w:rsidRDefault="00B141C4" w:rsidP="0097054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E82ECD8" w14:textId="1CB63FAF" w:rsidR="00666F6C" w:rsidRPr="00B141C4" w:rsidRDefault="00B30A7D" w:rsidP="00666F6C">
      <w:pPr>
        <w:ind w:left="-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Lic. Dulce Elena López Aguirre, Secretaria Técnica</w:t>
      </w:r>
      <w:r w:rsidR="00666F6C" w:rsidRPr="00B141C4">
        <w:rPr>
          <w:rFonts w:ascii="Arial" w:hAnsi="Arial" w:cs="Arial"/>
          <w:sz w:val="20"/>
          <w:szCs w:val="20"/>
        </w:rPr>
        <w:t xml:space="preserve">, puso a </w:t>
      </w:r>
      <w:r w:rsidR="00F05E2D" w:rsidRPr="00B141C4">
        <w:rPr>
          <w:rFonts w:ascii="Arial" w:hAnsi="Arial" w:cs="Arial"/>
          <w:sz w:val="20"/>
          <w:szCs w:val="20"/>
        </w:rPr>
        <w:t>consideración omitir</w:t>
      </w:r>
      <w:r w:rsidR="00666F6C" w:rsidRPr="00B141C4">
        <w:rPr>
          <w:rFonts w:ascii="Arial" w:hAnsi="Arial" w:cs="Arial"/>
          <w:sz w:val="20"/>
          <w:szCs w:val="20"/>
        </w:rPr>
        <w:t xml:space="preserve"> la lectura de</w:t>
      </w:r>
      <w:r w:rsidR="007124A7" w:rsidRPr="00B141C4">
        <w:rPr>
          <w:rFonts w:ascii="Arial" w:hAnsi="Arial" w:cs="Arial"/>
          <w:sz w:val="20"/>
          <w:szCs w:val="20"/>
        </w:rPr>
        <w:t>l</w:t>
      </w:r>
      <w:r w:rsidR="00666F6C" w:rsidRPr="00B141C4">
        <w:rPr>
          <w:rFonts w:ascii="Arial" w:hAnsi="Arial" w:cs="Arial"/>
          <w:sz w:val="20"/>
          <w:szCs w:val="20"/>
        </w:rPr>
        <w:t xml:space="preserve"> acta</w:t>
      </w:r>
      <w:r w:rsidR="007124A7" w:rsidRPr="00B141C4">
        <w:rPr>
          <w:rFonts w:ascii="Arial" w:hAnsi="Arial" w:cs="Arial"/>
          <w:sz w:val="20"/>
          <w:szCs w:val="20"/>
        </w:rPr>
        <w:t xml:space="preserve"> anterior</w:t>
      </w:r>
      <w:r w:rsidR="00666F6C" w:rsidRPr="00B141C4">
        <w:rPr>
          <w:rFonts w:ascii="Arial" w:hAnsi="Arial" w:cs="Arial"/>
          <w:sz w:val="20"/>
          <w:szCs w:val="20"/>
        </w:rPr>
        <w:t xml:space="preserve"> en virtud </w:t>
      </w:r>
      <w:r w:rsidR="00E0021C">
        <w:rPr>
          <w:rFonts w:ascii="Arial" w:hAnsi="Arial" w:cs="Arial"/>
          <w:sz w:val="20"/>
          <w:szCs w:val="20"/>
        </w:rPr>
        <w:t>de que fue enviada</w:t>
      </w:r>
      <w:r w:rsidR="0039526E">
        <w:rPr>
          <w:rFonts w:ascii="Arial" w:hAnsi="Arial" w:cs="Arial"/>
          <w:sz w:val="20"/>
          <w:szCs w:val="20"/>
        </w:rPr>
        <w:t xml:space="preserve"> por medios electrónicos </w:t>
      </w:r>
      <w:r w:rsidR="00E0021C">
        <w:rPr>
          <w:rFonts w:ascii="Arial" w:hAnsi="Arial" w:cs="Arial"/>
          <w:sz w:val="20"/>
          <w:szCs w:val="20"/>
        </w:rPr>
        <w:t xml:space="preserve">para su revisión sin recibir observaciones de </w:t>
      </w:r>
      <w:proofErr w:type="gramStart"/>
      <w:r w:rsidR="00E0021C">
        <w:rPr>
          <w:rFonts w:ascii="Arial" w:hAnsi="Arial" w:cs="Arial"/>
          <w:sz w:val="20"/>
          <w:szCs w:val="20"/>
        </w:rPr>
        <w:t>la misma</w:t>
      </w:r>
      <w:proofErr w:type="gramEnd"/>
      <w:r w:rsidR="00E0021C">
        <w:rPr>
          <w:rFonts w:ascii="Arial" w:hAnsi="Arial" w:cs="Arial"/>
          <w:sz w:val="20"/>
          <w:szCs w:val="20"/>
        </w:rPr>
        <w:t>.</w:t>
      </w:r>
    </w:p>
    <w:p w14:paraId="0FC4F43C" w14:textId="77777777" w:rsidR="00666F6C" w:rsidRPr="00B141C4" w:rsidRDefault="00666F6C" w:rsidP="00666F6C">
      <w:pPr>
        <w:ind w:left="-142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1DA6C81" w14:textId="3120EC1E" w:rsidR="00666F6C" w:rsidRPr="00B141C4" w:rsidRDefault="00071854" w:rsidP="00666F6C">
      <w:pPr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D0655A">
        <w:rPr>
          <w:rFonts w:ascii="Arial" w:hAnsi="Arial" w:cs="Arial"/>
          <w:b/>
          <w:bCs/>
          <w:sz w:val="20"/>
          <w:szCs w:val="20"/>
          <w:u w:val="single"/>
        </w:rPr>
        <w:t>ACUERDO</w:t>
      </w:r>
      <w:r w:rsidR="00DF36B6" w:rsidRPr="00D0655A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Pr="00D0655A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D0655A">
        <w:rPr>
          <w:rFonts w:ascii="Arial" w:hAnsi="Arial" w:cs="Arial"/>
          <w:sz w:val="20"/>
          <w:szCs w:val="20"/>
        </w:rPr>
        <w:t xml:space="preserve"> 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Los </w:t>
      </w:r>
      <w:r w:rsidR="006C098B" w:rsidRPr="00D0655A">
        <w:rPr>
          <w:rFonts w:ascii="Arial" w:hAnsi="Arial" w:cs="Arial"/>
          <w:i/>
          <w:iCs/>
          <w:sz w:val="20"/>
          <w:szCs w:val="20"/>
        </w:rPr>
        <w:t>integrantes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 xml:space="preserve"> del Comité </w:t>
      </w:r>
      <w:r w:rsidR="00A60DFE" w:rsidRPr="00D0655A">
        <w:rPr>
          <w:rFonts w:ascii="Arial" w:hAnsi="Arial" w:cs="Arial"/>
          <w:i/>
          <w:iCs/>
          <w:sz w:val="20"/>
          <w:szCs w:val="20"/>
        </w:rPr>
        <w:t xml:space="preserve">con voz y voto </w:t>
      </w:r>
      <w:r w:rsidR="00666F6C" w:rsidRPr="00D0655A">
        <w:rPr>
          <w:rFonts w:ascii="Arial" w:hAnsi="Arial" w:cs="Arial"/>
          <w:i/>
          <w:iCs/>
          <w:sz w:val="20"/>
          <w:szCs w:val="20"/>
        </w:rPr>
        <w:t>apr</w:t>
      </w:r>
      <w:r w:rsidR="00F05E2D" w:rsidRPr="00D0655A">
        <w:rPr>
          <w:rFonts w:ascii="Arial" w:hAnsi="Arial" w:cs="Arial"/>
          <w:i/>
          <w:iCs/>
          <w:sz w:val="20"/>
          <w:szCs w:val="20"/>
        </w:rPr>
        <w:t>obaron</w:t>
      </w:r>
      <w:r w:rsidR="006E2254" w:rsidRPr="00D0655A">
        <w:rPr>
          <w:rFonts w:ascii="Arial" w:hAnsi="Arial" w:cs="Arial"/>
          <w:i/>
          <w:iCs/>
          <w:sz w:val="20"/>
          <w:szCs w:val="20"/>
        </w:rPr>
        <w:t>, omitir la lectura del acta anterior</w:t>
      </w:r>
      <w:r w:rsidR="00B30A7D" w:rsidRPr="00D0655A">
        <w:rPr>
          <w:rFonts w:ascii="Arial" w:hAnsi="Arial" w:cs="Arial"/>
          <w:i/>
          <w:iCs/>
          <w:sz w:val="20"/>
          <w:szCs w:val="20"/>
        </w:rPr>
        <w:t>.</w:t>
      </w:r>
    </w:p>
    <w:p w14:paraId="03814804" w14:textId="77777777" w:rsidR="00666F6C" w:rsidRDefault="00666F6C" w:rsidP="00666F6C">
      <w:pPr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14:paraId="60BE6476" w14:textId="77777777" w:rsidR="000C1DF4" w:rsidRPr="00B141C4" w:rsidRDefault="000C1DF4" w:rsidP="00666F6C">
      <w:pPr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14:paraId="11B468F2" w14:textId="2697DC23" w:rsidR="00666F6C" w:rsidRPr="00B141C4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b/>
          <w:sz w:val="20"/>
          <w:szCs w:val="20"/>
        </w:rPr>
        <w:t>Punto 4 de</w:t>
      </w:r>
      <w:r w:rsidR="00F05E2D" w:rsidRPr="00B141C4">
        <w:rPr>
          <w:rFonts w:ascii="Arial" w:hAnsi="Arial" w:cs="Arial"/>
          <w:b/>
          <w:sz w:val="20"/>
          <w:szCs w:val="20"/>
        </w:rPr>
        <w:t>l</w:t>
      </w:r>
      <w:r w:rsidRPr="00B141C4">
        <w:rPr>
          <w:rFonts w:ascii="Arial" w:hAnsi="Arial" w:cs="Arial"/>
          <w:b/>
          <w:sz w:val="20"/>
          <w:szCs w:val="20"/>
        </w:rPr>
        <w:t xml:space="preserve"> orden del día. </w:t>
      </w:r>
      <w:r w:rsidRPr="00B141C4">
        <w:rPr>
          <w:rFonts w:ascii="Arial" w:hAnsi="Arial" w:cs="Arial"/>
          <w:sz w:val="20"/>
          <w:szCs w:val="20"/>
        </w:rPr>
        <w:t>Revisión de la agenda de trabajo;</w:t>
      </w:r>
    </w:p>
    <w:p w14:paraId="2AE4E83C" w14:textId="2AADFE25" w:rsidR="00A24DF1" w:rsidRPr="00B141C4" w:rsidRDefault="00A24DF1" w:rsidP="00666F6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46BB2E3F" w14:textId="77777777" w:rsidR="00B30A7D" w:rsidRPr="00B30A7D" w:rsidRDefault="00A24DF1" w:rsidP="000C1DF4">
      <w:pPr>
        <w:ind w:left="708"/>
        <w:jc w:val="both"/>
        <w:rPr>
          <w:rFonts w:ascii="Arial" w:hAnsi="Arial" w:cs="Arial"/>
          <w:sz w:val="20"/>
          <w:szCs w:val="20"/>
        </w:rPr>
      </w:pPr>
      <w:r w:rsidRPr="00B30A7D">
        <w:rPr>
          <w:rFonts w:ascii="Arial" w:hAnsi="Arial" w:cs="Arial"/>
          <w:b/>
          <w:bCs/>
          <w:sz w:val="20"/>
          <w:szCs w:val="20"/>
        </w:rPr>
        <w:t>4.1</w:t>
      </w:r>
      <w:r w:rsidRPr="00B30A7D">
        <w:rPr>
          <w:rFonts w:ascii="Arial" w:hAnsi="Arial" w:cs="Arial"/>
          <w:sz w:val="20"/>
          <w:szCs w:val="20"/>
        </w:rPr>
        <w:t xml:space="preserve"> </w:t>
      </w:r>
      <w:r w:rsidR="00B30A7D" w:rsidRPr="00B30A7D">
        <w:rPr>
          <w:rFonts w:ascii="Arial" w:hAnsi="Arial" w:cs="Arial"/>
          <w:sz w:val="20"/>
          <w:szCs w:val="20"/>
        </w:rPr>
        <w:t xml:space="preserve">Revisión y aprobación de Bases de la Licitación Pública Local con Concurrencia del Comité </w:t>
      </w:r>
      <w:r w:rsidR="00B30A7D" w:rsidRPr="00B30A7D">
        <w:rPr>
          <w:rFonts w:ascii="Arial" w:hAnsi="Arial" w:cs="Arial"/>
          <w:b/>
          <w:bCs/>
          <w:sz w:val="20"/>
          <w:szCs w:val="20"/>
        </w:rPr>
        <w:t>LPLCC-03-SESAJ-DTP/2023</w:t>
      </w:r>
      <w:r w:rsidR="00B30A7D" w:rsidRPr="00B30A7D">
        <w:rPr>
          <w:rFonts w:ascii="Arial" w:hAnsi="Arial" w:cs="Arial"/>
          <w:sz w:val="20"/>
          <w:szCs w:val="20"/>
        </w:rPr>
        <w:t xml:space="preserve"> para la “</w:t>
      </w:r>
      <w:r w:rsidR="00B30A7D" w:rsidRPr="00B30A7D">
        <w:rPr>
          <w:rFonts w:ascii="Arial" w:eastAsia="Calibri" w:hAnsi="Arial" w:cs="Arial"/>
          <w:b/>
          <w:sz w:val="20"/>
          <w:szCs w:val="20"/>
          <w:lang w:val="es-MX" w:eastAsia="en-US"/>
        </w:rPr>
        <w:t>RENOVACIÓN</w:t>
      </w:r>
      <w:r w:rsidR="00B30A7D" w:rsidRPr="00B30A7D">
        <w:rPr>
          <w:rFonts w:ascii="Arial" w:eastAsia="Calibri" w:hAnsi="Arial" w:cs="Arial"/>
          <w:b/>
          <w:sz w:val="20"/>
          <w:szCs w:val="20"/>
          <w:lang w:val="es-MX"/>
        </w:rPr>
        <w:t xml:space="preserve"> DE LICECIAMIENTO DE SOFTWARE PARA LA SECRETARÍA EJECUTIVA DEL SISTEMA ESTATAL ANTICORRUPCIÓN DE JALISCO</w:t>
      </w:r>
      <w:r w:rsidR="00B30A7D" w:rsidRPr="00B30A7D">
        <w:rPr>
          <w:rFonts w:ascii="Arial" w:hAnsi="Arial" w:cs="Arial"/>
          <w:b/>
          <w:sz w:val="20"/>
          <w:szCs w:val="20"/>
          <w:lang w:val="es-MX"/>
        </w:rPr>
        <w:t>”</w:t>
      </w:r>
      <w:r w:rsidR="00B30A7D" w:rsidRPr="00B30A7D">
        <w:rPr>
          <w:rFonts w:ascii="Arial" w:hAnsi="Arial" w:cs="Arial"/>
          <w:sz w:val="20"/>
          <w:szCs w:val="20"/>
        </w:rPr>
        <w:t>.</w:t>
      </w:r>
    </w:p>
    <w:p w14:paraId="2C1A409B" w14:textId="77777777" w:rsidR="0056494B" w:rsidRDefault="0056494B" w:rsidP="00B30A7D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7378A1A" w14:textId="79E9382E" w:rsidR="00BA7E75" w:rsidRPr="00B141C4" w:rsidRDefault="00B90DAB" w:rsidP="00DF36B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0655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ACUERDO</w:t>
      </w:r>
      <w:r w:rsidR="00DF36B6" w:rsidRPr="00D0655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4</w:t>
      </w:r>
      <w:r w:rsidRPr="00D0655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  <w:r w:rsidRPr="00D0655A">
        <w:rPr>
          <w:rFonts w:ascii="Arial" w:hAnsi="Arial" w:cs="Arial"/>
          <w:sz w:val="20"/>
          <w:szCs w:val="20"/>
        </w:rPr>
        <w:t xml:space="preserve"> </w:t>
      </w:r>
      <w:r w:rsidR="00BA7E75" w:rsidRPr="00D0655A">
        <w:rPr>
          <w:rFonts w:ascii="Arial" w:hAnsi="Arial" w:cs="Arial"/>
          <w:i/>
          <w:iCs/>
          <w:sz w:val="20"/>
          <w:szCs w:val="20"/>
        </w:rPr>
        <w:t xml:space="preserve">Los integrantes del Comité de Adquisiciones, que participan en esta sesión como vocales que tienen voz y voto, aprobaron las bases del proceso de </w:t>
      </w:r>
      <w:r w:rsidR="0056494B" w:rsidRPr="00D0655A">
        <w:rPr>
          <w:rFonts w:ascii="Arial" w:hAnsi="Arial" w:cs="Arial"/>
          <w:i/>
          <w:iCs/>
          <w:sz w:val="20"/>
          <w:szCs w:val="20"/>
        </w:rPr>
        <w:t xml:space="preserve">Licitación Pública Local con Concurrencia del Comité </w:t>
      </w:r>
      <w:r w:rsidR="00B30A7D" w:rsidRPr="00D0655A">
        <w:rPr>
          <w:rFonts w:ascii="Arial" w:hAnsi="Arial" w:cs="Arial"/>
          <w:b/>
          <w:bCs/>
          <w:sz w:val="20"/>
          <w:szCs w:val="20"/>
        </w:rPr>
        <w:t>LPLCC-03-SESAJ-DTP/2023</w:t>
      </w:r>
      <w:r w:rsidR="00B30A7D" w:rsidRPr="00D0655A">
        <w:rPr>
          <w:rFonts w:ascii="Arial" w:hAnsi="Arial" w:cs="Arial"/>
          <w:sz w:val="20"/>
          <w:szCs w:val="20"/>
        </w:rPr>
        <w:t xml:space="preserve"> para la “</w:t>
      </w:r>
      <w:r w:rsidR="00B30A7D" w:rsidRPr="00D0655A">
        <w:rPr>
          <w:rFonts w:ascii="Arial" w:eastAsia="Calibri" w:hAnsi="Arial" w:cs="Arial"/>
          <w:b/>
          <w:sz w:val="20"/>
          <w:szCs w:val="20"/>
          <w:lang w:val="es-MX" w:eastAsia="en-US"/>
        </w:rPr>
        <w:t>RENOVACIÓN</w:t>
      </w:r>
      <w:r w:rsidR="00B30A7D" w:rsidRPr="00D0655A">
        <w:rPr>
          <w:rFonts w:ascii="Arial" w:eastAsia="Calibri" w:hAnsi="Arial" w:cs="Arial"/>
          <w:b/>
          <w:sz w:val="20"/>
          <w:szCs w:val="20"/>
          <w:lang w:val="es-MX"/>
        </w:rPr>
        <w:t xml:space="preserve"> DE LICECIAMIENTO DE SOFTWARE PARA LA SECRETARÍA EJECUTIVA DEL SISTEMA ESTATAL ANTICORRUPCIÓN DE JALISCO</w:t>
      </w:r>
      <w:r w:rsidR="00B30A7D" w:rsidRPr="00D0655A">
        <w:rPr>
          <w:rFonts w:ascii="Arial" w:hAnsi="Arial" w:cs="Arial"/>
          <w:b/>
          <w:sz w:val="20"/>
          <w:szCs w:val="20"/>
          <w:lang w:val="es-MX"/>
        </w:rPr>
        <w:t>”,</w:t>
      </w:r>
      <w:r w:rsidR="00BA7E75" w:rsidRPr="00D0655A">
        <w:rPr>
          <w:rFonts w:ascii="Arial" w:hAnsi="Arial" w:cs="Arial"/>
          <w:i/>
          <w:iCs/>
          <w:sz w:val="20"/>
          <w:szCs w:val="20"/>
          <w:lang w:val="es-MX"/>
        </w:rPr>
        <w:t xml:space="preserve"> para que las mismas sean publicadas</w:t>
      </w:r>
      <w:r w:rsidRPr="00D0655A">
        <w:rPr>
          <w:rFonts w:ascii="Arial" w:hAnsi="Arial" w:cs="Arial"/>
          <w:i/>
          <w:iCs/>
          <w:sz w:val="20"/>
          <w:szCs w:val="20"/>
          <w:lang w:val="es-MX"/>
        </w:rPr>
        <w:t xml:space="preserve"> en el portal del organismo</w:t>
      </w:r>
      <w:r w:rsidR="00BA7E75" w:rsidRPr="00D0655A">
        <w:rPr>
          <w:rFonts w:ascii="Arial" w:hAnsi="Arial" w:cs="Arial"/>
          <w:i/>
          <w:iCs/>
          <w:sz w:val="20"/>
          <w:szCs w:val="20"/>
          <w:lang w:val="es-MX"/>
        </w:rPr>
        <w:t xml:space="preserve"> y dar inicio al proceso de licitación.</w:t>
      </w:r>
    </w:p>
    <w:p w14:paraId="6A440E35" w14:textId="77777777" w:rsidR="00B141C4" w:rsidRPr="00B141C4" w:rsidRDefault="00B141C4" w:rsidP="00B141C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A919F72" w14:textId="77777777" w:rsidR="00654555" w:rsidRPr="00B141C4" w:rsidRDefault="00654555" w:rsidP="00CF72F2">
      <w:pPr>
        <w:jc w:val="both"/>
        <w:rPr>
          <w:rFonts w:ascii="Arial" w:hAnsi="Arial" w:cs="Arial"/>
          <w:b/>
          <w:sz w:val="20"/>
          <w:szCs w:val="20"/>
        </w:rPr>
      </w:pPr>
    </w:p>
    <w:p w14:paraId="0F5EFC1C" w14:textId="161997F3" w:rsidR="00666F6C" w:rsidRPr="007926F9" w:rsidRDefault="00F05E2D" w:rsidP="00666F6C">
      <w:pPr>
        <w:ind w:left="-142"/>
        <w:jc w:val="both"/>
        <w:rPr>
          <w:rFonts w:ascii="Arial" w:hAnsi="Arial" w:cs="Arial"/>
          <w:sz w:val="20"/>
          <w:szCs w:val="20"/>
        </w:rPr>
      </w:pPr>
      <w:r w:rsidRPr="007926F9">
        <w:rPr>
          <w:rFonts w:ascii="Arial" w:hAnsi="Arial" w:cs="Arial"/>
          <w:b/>
          <w:sz w:val="20"/>
          <w:szCs w:val="20"/>
        </w:rPr>
        <w:t>Punto 5 del orden del día</w:t>
      </w:r>
      <w:r w:rsidR="00666F6C" w:rsidRPr="007926F9">
        <w:rPr>
          <w:rFonts w:ascii="Arial" w:hAnsi="Arial" w:cs="Arial"/>
          <w:b/>
          <w:sz w:val="20"/>
          <w:szCs w:val="20"/>
        </w:rPr>
        <w:t>.</w:t>
      </w:r>
      <w:r w:rsidR="00666F6C" w:rsidRPr="007926F9">
        <w:rPr>
          <w:rFonts w:ascii="Arial" w:hAnsi="Arial" w:cs="Arial"/>
          <w:sz w:val="20"/>
          <w:szCs w:val="20"/>
        </w:rPr>
        <w:t xml:space="preserve">    Asuntos varios;</w:t>
      </w:r>
    </w:p>
    <w:p w14:paraId="49FA7DDC" w14:textId="77777777" w:rsidR="00666F6C" w:rsidRPr="003D5042" w:rsidRDefault="00666F6C" w:rsidP="00666F6C">
      <w:pPr>
        <w:ind w:left="-142"/>
        <w:jc w:val="both"/>
        <w:rPr>
          <w:rFonts w:ascii="Arial" w:hAnsi="Arial" w:cs="Arial"/>
          <w:sz w:val="20"/>
          <w:szCs w:val="20"/>
          <w:highlight w:val="green"/>
        </w:rPr>
      </w:pPr>
    </w:p>
    <w:p w14:paraId="4CF1C777" w14:textId="4635665E" w:rsidR="00DF36B6" w:rsidRPr="00B141C4" w:rsidRDefault="00DF36B6" w:rsidP="00DF36B6">
      <w:pPr>
        <w:ind w:left="-142"/>
        <w:jc w:val="both"/>
        <w:rPr>
          <w:rFonts w:ascii="Arial" w:hAnsi="Arial" w:cs="Arial"/>
          <w:i/>
          <w:iCs/>
          <w:sz w:val="20"/>
          <w:szCs w:val="20"/>
        </w:rPr>
      </w:pPr>
      <w:r w:rsidRPr="00D0655A">
        <w:rPr>
          <w:rFonts w:ascii="Arial" w:hAnsi="Arial" w:cs="Arial"/>
          <w:b/>
          <w:bCs/>
          <w:sz w:val="20"/>
          <w:szCs w:val="20"/>
          <w:u w:val="single"/>
        </w:rPr>
        <w:t xml:space="preserve">ACUERDO </w:t>
      </w:r>
      <w:r w:rsidR="00B30A7D" w:rsidRPr="00D0655A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D0655A">
        <w:rPr>
          <w:rFonts w:ascii="Arial" w:hAnsi="Arial" w:cs="Arial"/>
          <w:b/>
          <w:bCs/>
          <w:sz w:val="20"/>
          <w:szCs w:val="20"/>
        </w:rPr>
        <w:t>:</w:t>
      </w:r>
      <w:r w:rsidRPr="00D0655A">
        <w:rPr>
          <w:rFonts w:ascii="Arial" w:hAnsi="Arial" w:cs="Arial"/>
          <w:sz w:val="20"/>
          <w:szCs w:val="20"/>
        </w:rPr>
        <w:t xml:space="preserve"> </w:t>
      </w:r>
      <w:r w:rsidR="00D0655A" w:rsidRPr="00D0655A">
        <w:rPr>
          <w:rFonts w:ascii="Arial" w:hAnsi="Arial" w:cs="Arial"/>
          <w:sz w:val="20"/>
          <w:szCs w:val="20"/>
        </w:rPr>
        <w:t xml:space="preserve"> No hubo Asuntos varios.</w:t>
      </w:r>
    </w:p>
    <w:p w14:paraId="0801412E" w14:textId="77777777" w:rsidR="00161F0D" w:rsidRPr="00B141C4" w:rsidRDefault="00161F0D" w:rsidP="00161F0D">
      <w:pPr>
        <w:jc w:val="both"/>
        <w:rPr>
          <w:rFonts w:ascii="Arial" w:hAnsi="Arial" w:cs="Arial"/>
          <w:sz w:val="20"/>
          <w:szCs w:val="20"/>
        </w:rPr>
      </w:pPr>
    </w:p>
    <w:p w14:paraId="7E4434E4" w14:textId="6F8D2D8E" w:rsidR="00666F6C" w:rsidRPr="00B141C4" w:rsidRDefault="00F05E2D" w:rsidP="00666F6C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b/>
          <w:sz w:val="20"/>
          <w:szCs w:val="20"/>
        </w:rPr>
        <w:t>Punto 6 del orden del día</w:t>
      </w:r>
      <w:r w:rsidR="00666F6C" w:rsidRPr="00B141C4">
        <w:rPr>
          <w:rFonts w:ascii="Arial" w:hAnsi="Arial" w:cs="Arial"/>
          <w:sz w:val="20"/>
          <w:szCs w:val="20"/>
        </w:rPr>
        <w:t xml:space="preserve">.   Lectura de acuerdos y comisiones; y </w:t>
      </w:r>
    </w:p>
    <w:p w14:paraId="19AE025F" w14:textId="77777777" w:rsidR="00666F6C" w:rsidRPr="00B141C4" w:rsidRDefault="00666F6C" w:rsidP="00666F6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13191A61" w14:textId="2F29A629" w:rsidR="00666F6C" w:rsidRPr="00B141C4" w:rsidRDefault="00DF36B6" w:rsidP="00666F6C">
      <w:pPr>
        <w:ind w:left="-142"/>
        <w:jc w:val="both"/>
        <w:rPr>
          <w:rFonts w:ascii="Arial" w:hAnsi="Arial" w:cs="Arial"/>
          <w:i/>
          <w:iCs/>
          <w:sz w:val="20"/>
          <w:szCs w:val="20"/>
        </w:rPr>
      </w:pPr>
      <w:r w:rsidRPr="00D0655A">
        <w:rPr>
          <w:rFonts w:ascii="Arial" w:hAnsi="Arial" w:cs="Arial"/>
          <w:i/>
          <w:iCs/>
          <w:sz w:val="20"/>
          <w:szCs w:val="20"/>
        </w:rPr>
        <w:t>Se procedió a la lectura de los acuerdos, mismos que quedaron plasmados en la presente acta en el orden que fueron tomados.</w:t>
      </w:r>
    </w:p>
    <w:p w14:paraId="25C0C0D3" w14:textId="77777777" w:rsidR="00654555" w:rsidRPr="00B141C4" w:rsidRDefault="00654555" w:rsidP="00B30A7D">
      <w:pPr>
        <w:jc w:val="both"/>
        <w:rPr>
          <w:rFonts w:ascii="Arial" w:hAnsi="Arial" w:cs="Arial"/>
          <w:sz w:val="20"/>
          <w:szCs w:val="20"/>
        </w:rPr>
      </w:pPr>
    </w:p>
    <w:p w14:paraId="4515A845" w14:textId="5FF4286B" w:rsidR="00666F6C" w:rsidRPr="00B141C4" w:rsidRDefault="00F05E2D" w:rsidP="00666F6C">
      <w:pPr>
        <w:pStyle w:val="Ttulo"/>
        <w:tabs>
          <w:tab w:val="left" w:pos="7911"/>
        </w:tabs>
        <w:ind w:left="-142"/>
        <w:jc w:val="left"/>
        <w:rPr>
          <w:sz w:val="20"/>
        </w:rPr>
      </w:pPr>
      <w:r w:rsidRPr="00B141C4">
        <w:rPr>
          <w:b/>
          <w:sz w:val="20"/>
          <w:lang w:val="es-ES_tradnl"/>
        </w:rPr>
        <w:t>Punto 7 del orden del día</w:t>
      </w:r>
      <w:r w:rsidR="00666F6C" w:rsidRPr="00B141C4">
        <w:rPr>
          <w:sz w:val="20"/>
        </w:rPr>
        <w:t>.   Clausura de la sesión.</w:t>
      </w:r>
    </w:p>
    <w:p w14:paraId="76DA1296" w14:textId="77777777" w:rsidR="00161F0D" w:rsidRDefault="00161F0D" w:rsidP="00161F0D">
      <w:pPr>
        <w:jc w:val="both"/>
        <w:rPr>
          <w:rFonts w:ascii="Arial" w:hAnsi="Arial" w:cs="Arial"/>
          <w:sz w:val="20"/>
          <w:szCs w:val="20"/>
        </w:rPr>
      </w:pPr>
    </w:p>
    <w:p w14:paraId="3711B535" w14:textId="0559644D" w:rsidR="00205D27" w:rsidRPr="00B141C4" w:rsidRDefault="00666F6C" w:rsidP="00205D27">
      <w:pPr>
        <w:ind w:left="-142"/>
        <w:jc w:val="both"/>
        <w:rPr>
          <w:rFonts w:ascii="Arial" w:hAnsi="Arial" w:cs="Arial"/>
          <w:sz w:val="20"/>
          <w:szCs w:val="20"/>
        </w:rPr>
      </w:pPr>
      <w:r w:rsidRPr="007926F9">
        <w:rPr>
          <w:rFonts w:ascii="Arial" w:hAnsi="Arial" w:cs="Arial"/>
          <w:sz w:val="20"/>
          <w:szCs w:val="20"/>
        </w:rPr>
        <w:t xml:space="preserve">No habiendo más asuntos que tratar se dio por terminada la sesión y se procede al cierre de </w:t>
      </w:r>
      <w:r w:rsidR="007C3052" w:rsidRPr="007926F9">
        <w:rPr>
          <w:rFonts w:ascii="Arial" w:hAnsi="Arial" w:cs="Arial"/>
          <w:sz w:val="20"/>
          <w:szCs w:val="20"/>
        </w:rPr>
        <w:t>esta</w:t>
      </w:r>
      <w:r w:rsidRPr="007926F9">
        <w:rPr>
          <w:rFonts w:ascii="Arial" w:hAnsi="Arial" w:cs="Arial"/>
          <w:sz w:val="20"/>
          <w:szCs w:val="20"/>
        </w:rPr>
        <w:t xml:space="preserve"> acta, siendo las </w:t>
      </w:r>
      <w:r w:rsidR="00B30A7D" w:rsidRPr="00D0655A">
        <w:rPr>
          <w:rFonts w:ascii="Arial" w:hAnsi="Arial" w:cs="Arial"/>
          <w:bCs/>
          <w:sz w:val="20"/>
          <w:szCs w:val="20"/>
        </w:rPr>
        <w:t>09:</w:t>
      </w:r>
      <w:r w:rsidR="00D0655A" w:rsidRPr="00D0655A">
        <w:rPr>
          <w:rFonts w:ascii="Arial" w:hAnsi="Arial" w:cs="Arial"/>
          <w:bCs/>
          <w:sz w:val="20"/>
          <w:szCs w:val="20"/>
        </w:rPr>
        <w:t>31</w:t>
      </w:r>
      <w:r w:rsidRPr="00D0655A">
        <w:rPr>
          <w:rFonts w:ascii="Arial" w:hAnsi="Arial" w:cs="Arial"/>
          <w:bCs/>
          <w:sz w:val="20"/>
          <w:szCs w:val="20"/>
        </w:rPr>
        <w:t xml:space="preserve"> </w:t>
      </w:r>
      <w:r w:rsidR="00CF72F2" w:rsidRPr="00D0655A">
        <w:rPr>
          <w:rFonts w:ascii="Arial" w:hAnsi="Arial" w:cs="Arial"/>
          <w:bCs/>
          <w:sz w:val="20"/>
          <w:szCs w:val="20"/>
        </w:rPr>
        <w:t>(</w:t>
      </w:r>
      <w:r w:rsidR="00B30A7D" w:rsidRPr="00D0655A">
        <w:rPr>
          <w:rFonts w:ascii="Arial" w:hAnsi="Arial" w:cs="Arial"/>
          <w:bCs/>
          <w:sz w:val="20"/>
          <w:szCs w:val="20"/>
        </w:rPr>
        <w:t>nueve treinta</w:t>
      </w:r>
      <w:r w:rsidR="00D0655A" w:rsidRPr="00D0655A">
        <w:rPr>
          <w:rFonts w:ascii="Arial" w:hAnsi="Arial" w:cs="Arial"/>
          <w:bCs/>
          <w:sz w:val="20"/>
          <w:szCs w:val="20"/>
        </w:rPr>
        <w:t xml:space="preserve"> y uno</w:t>
      </w:r>
      <w:r w:rsidR="00CF72F2" w:rsidRPr="00D0655A">
        <w:rPr>
          <w:rFonts w:ascii="Arial" w:hAnsi="Arial" w:cs="Arial"/>
          <w:bCs/>
          <w:sz w:val="20"/>
          <w:szCs w:val="20"/>
        </w:rPr>
        <w:t>)</w:t>
      </w:r>
      <w:r w:rsidRPr="007926F9">
        <w:rPr>
          <w:rFonts w:ascii="Arial" w:hAnsi="Arial" w:cs="Arial"/>
          <w:bCs/>
          <w:sz w:val="20"/>
          <w:szCs w:val="20"/>
        </w:rPr>
        <w:t xml:space="preserve"> horas del día en que se actúa</w:t>
      </w:r>
      <w:r w:rsidRPr="007926F9">
        <w:rPr>
          <w:rFonts w:ascii="Arial" w:hAnsi="Arial" w:cs="Arial"/>
          <w:b/>
          <w:sz w:val="20"/>
          <w:szCs w:val="20"/>
        </w:rPr>
        <w:t xml:space="preserve">, </w:t>
      </w:r>
      <w:r w:rsidRPr="007926F9">
        <w:rPr>
          <w:rFonts w:ascii="Arial" w:hAnsi="Arial" w:cs="Arial"/>
          <w:sz w:val="20"/>
          <w:szCs w:val="20"/>
        </w:rPr>
        <w:t xml:space="preserve">estando de acuerdo los integrantes de esta </w:t>
      </w:r>
      <w:r w:rsidR="00C53677" w:rsidRPr="007926F9">
        <w:rPr>
          <w:rFonts w:ascii="Arial" w:hAnsi="Arial" w:cs="Arial"/>
          <w:sz w:val="20"/>
          <w:szCs w:val="20"/>
        </w:rPr>
        <w:t xml:space="preserve">Primera </w:t>
      </w:r>
      <w:r w:rsidRPr="007926F9">
        <w:rPr>
          <w:rFonts w:ascii="Arial" w:hAnsi="Arial" w:cs="Arial"/>
          <w:sz w:val="20"/>
          <w:szCs w:val="20"/>
        </w:rPr>
        <w:t xml:space="preserve">Sesión </w:t>
      </w:r>
      <w:r w:rsidR="00C53677" w:rsidRPr="007926F9">
        <w:rPr>
          <w:rFonts w:ascii="Arial" w:hAnsi="Arial" w:cs="Arial"/>
          <w:sz w:val="20"/>
          <w:szCs w:val="20"/>
        </w:rPr>
        <w:t xml:space="preserve">Ordinaria </w:t>
      </w:r>
      <w:r w:rsidRPr="007926F9">
        <w:rPr>
          <w:rFonts w:ascii="Arial" w:hAnsi="Arial" w:cs="Arial"/>
          <w:sz w:val="20"/>
          <w:szCs w:val="20"/>
        </w:rPr>
        <w:t>con lo propuesto y acordado.</w:t>
      </w:r>
    </w:p>
    <w:p w14:paraId="670792E1" w14:textId="77777777" w:rsidR="004C1FAA" w:rsidRPr="00B141C4" w:rsidRDefault="004C1FAA" w:rsidP="0008678C">
      <w:pPr>
        <w:jc w:val="both"/>
        <w:rPr>
          <w:rFonts w:ascii="Arial" w:hAnsi="Arial" w:cs="Arial"/>
          <w:sz w:val="20"/>
          <w:szCs w:val="20"/>
        </w:rPr>
      </w:pPr>
    </w:p>
    <w:p w14:paraId="31971F65" w14:textId="1315E62A" w:rsidR="00205D27" w:rsidRDefault="00666F6C" w:rsidP="0008678C">
      <w:pPr>
        <w:ind w:left="-142"/>
        <w:jc w:val="both"/>
        <w:rPr>
          <w:rFonts w:ascii="Arial" w:hAnsi="Arial" w:cs="Arial"/>
          <w:sz w:val="20"/>
          <w:szCs w:val="20"/>
        </w:rPr>
      </w:pPr>
      <w:r w:rsidRPr="00B141C4">
        <w:rPr>
          <w:rFonts w:ascii="Arial" w:hAnsi="Arial" w:cs="Arial"/>
          <w:sz w:val="20"/>
          <w:szCs w:val="20"/>
        </w:rPr>
        <w:t>Los miembros del Comité, que participa</w:t>
      </w:r>
      <w:r w:rsidR="00C53677" w:rsidRPr="00B141C4">
        <w:rPr>
          <w:rFonts w:ascii="Arial" w:hAnsi="Arial" w:cs="Arial"/>
          <w:sz w:val="20"/>
          <w:szCs w:val="20"/>
        </w:rPr>
        <w:t>ron</w:t>
      </w:r>
      <w:r w:rsidR="00654555">
        <w:rPr>
          <w:rFonts w:ascii="Arial" w:hAnsi="Arial" w:cs="Arial"/>
          <w:sz w:val="20"/>
          <w:szCs w:val="20"/>
        </w:rPr>
        <w:t xml:space="preserve"> en esta </w:t>
      </w:r>
      <w:r w:rsidR="00B30A7D">
        <w:rPr>
          <w:rFonts w:ascii="Arial" w:hAnsi="Arial" w:cs="Arial"/>
          <w:sz w:val="20"/>
          <w:szCs w:val="20"/>
        </w:rPr>
        <w:t>tercera</w:t>
      </w:r>
      <w:r w:rsidR="00654555">
        <w:rPr>
          <w:rFonts w:ascii="Arial" w:hAnsi="Arial" w:cs="Arial"/>
          <w:sz w:val="20"/>
          <w:szCs w:val="20"/>
        </w:rPr>
        <w:t xml:space="preserve"> sesión ordinaria</w:t>
      </w:r>
      <w:r w:rsidRPr="00B141C4">
        <w:rPr>
          <w:rFonts w:ascii="Arial" w:hAnsi="Arial" w:cs="Arial"/>
          <w:sz w:val="20"/>
          <w:szCs w:val="20"/>
        </w:rPr>
        <w:t xml:space="preserve"> aprueban y firman de conformidad la presente.</w:t>
      </w:r>
    </w:p>
    <w:p w14:paraId="779D8AD5" w14:textId="77777777" w:rsidR="00B30A7D" w:rsidRDefault="00B30A7D" w:rsidP="0008678C">
      <w:pPr>
        <w:ind w:left="-14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21"/>
        <w:tblW w:w="9209" w:type="dxa"/>
        <w:tblLayout w:type="fixed"/>
        <w:tblLook w:val="0000" w:firstRow="0" w:lastRow="0" w:firstColumn="0" w:lastColumn="0" w:noHBand="0" w:noVBand="0"/>
      </w:tblPr>
      <w:tblGrid>
        <w:gridCol w:w="4673"/>
        <w:gridCol w:w="4536"/>
      </w:tblGrid>
      <w:tr w:rsidR="00B30A7D" w:rsidRPr="003D5042" w14:paraId="1A634E78" w14:textId="77777777" w:rsidTr="00B17B0A">
        <w:trPr>
          <w:trHeight w:val="55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056847" w14:textId="446FC9E7" w:rsidR="00B30A7D" w:rsidRPr="004D6282" w:rsidRDefault="00B30A7D" w:rsidP="00C12AB8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Integrantes del Comité de Adquisiciones de la Secretaria Ejecutiva del Sistema Estatal Anticorrupción de Jalisco</w:t>
            </w:r>
          </w:p>
        </w:tc>
      </w:tr>
      <w:tr w:rsidR="00B30A7D" w:rsidRPr="003D5042" w14:paraId="6F307BDF" w14:textId="77777777" w:rsidTr="00D26B22">
        <w:trPr>
          <w:trHeight w:val="54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EA8A02" w14:textId="77777777" w:rsidR="00D26B22" w:rsidRPr="00D26B22" w:rsidRDefault="00D26B22" w:rsidP="00D26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B4CFE" w14:textId="731EA69B" w:rsidR="00B30A7D" w:rsidRPr="00D26B22" w:rsidRDefault="00D26B22" w:rsidP="00D26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B2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14:paraId="3B8FB3E2" w14:textId="74CEB35F" w:rsidR="00B30A7D" w:rsidRPr="00D26B22" w:rsidRDefault="00B30A7D" w:rsidP="00D26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F4BE0B" w14:textId="70C29017" w:rsidR="00B30A7D" w:rsidRPr="00D26B22" w:rsidRDefault="00D26B22" w:rsidP="00D26B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B22">
              <w:rPr>
                <w:rFonts w:ascii="Arial" w:hAnsi="Arial" w:cs="Arial"/>
                <w:b/>
                <w:sz w:val="20"/>
                <w:szCs w:val="20"/>
              </w:rPr>
              <w:t>FIRMA DE CONFORMIDAD</w:t>
            </w:r>
          </w:p>
        </w:tc>
      </w:tr>
      <w:tr w:rsidR="00D26B22" w:rsidRPr="003D5042" w14:paraId="1D5E2D0E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369A" w14:textId="77777777" w:rsidR="00D26B22" w:rsidRDefault="00D26B22" w:rsidP="00D2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Suplente: Lic. Martha Iraí Arriola Flores </w:t>
            </w:r>
          </w:p>
          <w:p w14:paraId="5200A202" w14:textId="5A6F8BC8" w:rsidR="00D26B22" w:rsidRDefault="00D26B22" w:rsidP="00D26B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0E45">
              <w:rPr>
                <w:rFonts w:ascii="Arial" w:hAnsi="Arial" w:cs="Arial"/>
                <w:sz w:val="20"/>
                <w:szCs w:val="20"/>
              </w:rPr>
              <w:t>President</w:t>
            </w:r>
            <w:r>
              <w:rPr>
                <w:rFonts w:ascii="Arial" w:hAnsi="Arial" w:cs="Arial"/>
                <w:sz w:val="20"/>
                <w:szCs w:val="20"/>
              </w:rPr>
              <w:t>a Suplente</w:t>
            </w:r>
            <w:r w:rsidRPr="00220E45">
              <w:rPr>
                <w:rFonts w:ascii="Arial" w:hAnsi="Arial" w:cs="Arial"/>
                <w:sz w:val="20"/>
                <w:szCs w:val="20"/>
              </w:rPr>
              <w:t xml:space="preserve"> del Comité de Adquisiciones de la Secretaría Ejecutiva del Sistema Estatal Anticorrupción de Jalisco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12B2" w14:textId="77777777" w:rsidR="00D26B22" w:rsidRPr="004D6282" w:rsidRDefault="00D26B22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0C5A7585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1006" w14:textId="77777777" w:rsidR="00B30A7D" w:rsidRPr="005D78F2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8F2">
              <w:rPr>
                <w:rFonts w:ascii="Arial" w:hAnsi="Arial" w:cs="Arial"/>
                <w:b/>
                <w:bCs/>
                <w:sz w:val="20"/>
                <w:szCs w:val="20"/>
              </w:rPr>
              <w:t>Lic. Dulce Elena López Aguirre</w:t>
            </w:r>
          </w:p>
          <w:p w14:paraId="3A2C9351" w14:textId="77777777" w:rsidR="00B30A7D" w:rsidRPr="000D06D2" w:rsidRDefault="00B30A7D" w:rsidP="00C12A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D78F2">
              <w:rPr>
                <w:rFonts w:ascii="Arial" w:hAnsi="Arial" w:cs="Arial"/>
                <w:bCs/>
                <w:sz w:val="20"/>
                <w:szCs w:val="20"/>
              </w:rPr>
              <w:t xml:space="preserve">Secretario Técnico del Comité de Adquisiciones de la Secretaria Ejecutiva del Sistema Estatal Anticorrupción de Jalisco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5BCC" w14:textId="4335D963" w:rsidR="00B30A7D" w:rsidRPr="004D628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2DC9CC1C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B2F89" w14:textId="77777777" w:rsidR="00B30A7D" w:rsidRPr="00B17BA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Jessica Avalos Alvarez</w:t>
            </w:r>
          </w:p>
          <w:p w14:paraId="163B416F" w14:textId="77777777" w:rsidR="00B30A7D" w:rsidRPr="000D06D2" w:rsidRDefault="00B30A7D" w:rsidP="00C12AB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Representante de la 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ción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 xml:space="preserve"> de Administración de la Secretaria Ejecutiva del Sistema Estatal Anticorrupción de Jalisco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0EAC" w14:textId="14314807" w:rsidR="00B30A7D" w:rsidRPr="005D78F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443C14F4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2264" w14:textId="77777777" w:rsidR="00B30A7D" w:rsidRPr="00B17BA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María del Carmen Martínez Zubieta</w:t>
            </w:r>
          </w:p>
          <w:p w14:paraId="1A3C3677" w14:textId="77777777" w:rsidR="00B30A7D" w:rsidRPr="000D06D2" w:rsidRDefault="00B30A7D" w:rsidP="00C12AB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>Jefa de Recursos  Financieros de la Secretaria Ejecutiva del Sistema Estatal Anticorrupción de Jalisco.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286F" w14:textId="41A4EC37" w:rsidR="00B30A7D" w:rsidRPr="000D06D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1757F938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B96B" w14:textId="77777777" w:rsidR="00B30A7D" w:rsidRPr="00B17BA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2D62237A" w14:textId="77777777" w:rsidR="00B30A7D" w:rsidRPr="000D06D2" w:rsidRDefault="00B30A7D" w:rsidP="00C12AB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 Unidad de Transparencia de la Secretaría Ejecutiva del Sistema Estatal Anticorrupción de Jalisco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BE7D" w14:textId="6F06D23E" w:rsidR="00B30A7D" w:rsidRPr="000D06D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4EEE5C86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98CF" w14:textId="77777777" w:rsidR="00B30A7D" w:rsidRPr="00B17BA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 Jos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Salvador Hinojosa Valadez</w:t>
            </w:r>
          </w:p>
          <w:p w14:paraId="22F31145" w14:textId="77777777" w:rsidR="00B30A7D" w:rsidRPr="000D06D2" w:rsidRDefault="00B30A7D" w:rsidP="00C12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BAC">
              <w:rPr>
                <w:rFonts w:ascii="Arial" w:hAnsi="Arial" w:cs="Arial"/>
                <w:sz w:val="20"/>
                <w:szCs w:val="20"/>
              </w:rPr>
              <w:t>Encargado de Despacho de la Dirección de Tecnologías y Plataformas de la Secretaria Ejecutiva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5643" w14:textId="73BC93AD" w:rsidR="00B30A7D" w:rsidRPr="000D06D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75C936C4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6157" w14:textId="77777777" w:rsidR="00B30A7D" w:rsidRPr="00B17BA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Omar Alejandro Peña Ugalde</w:t>
            </w:r>
          </w:p>
          <w:p w14:paraId="71830638" w14:textId="77777777" w:rsidR="00B30A7D" w:rsidRPr="000D06D2" w:rsidRDefault="00B30A7D" w:rsidP="00C12AB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bCs/>
                <w:sz w:val="20"/>
                <w:szCs w:val="20"/>
                <w:lang w:val="es-MX"/>
              </w:rPr>
              <w:t>Subdirector de Análisis Jurídico de la Secretaría Ejecutiva del Sistema Estatal Anticorrupción de Jalisco.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745A" w14:textId="247A3721" w:rsidR="00B30A7D" w:rsidRPr="000D06D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3806E3F5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FD08" w14:textId="77777777" w:rsidR="00B30A7D" w:rsidRPr="000D06D2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D06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Titular: Lic. Raúl Uranga Lamadrid</w:t>
            </w:r>
          </w:p>
          <w:p w14:paraId="02E4F9D2" w14:textId="2826BA69" w:rsidR="00B30A7D" w:rsidRPr="000D06D2" w:rsidRDefault="00B30A7D" w:rsidP="00C12AB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D06D2">
              <w:rPr>
                <w:rFonts w:ascii="Arial" w:hAnsi="Arial" w:cs="Arial"/>
                <w:sz w:val="20"/>
                <w:szCs w:val="20"/>
                <w:lang w:val="es-MX"/>
              </w:rPr>
              <w:t>Presidente del Consejo Directivo de la Cámara Nacional de Comercio, Servicios y Turismo de Guadalajara</w:t>
            </w:r>
          </w:p>
          <w:p w14:paraId="2851E351" w14:textId="77777777" w:rsidR="00B30A7D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9526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Representante: Lic. Alejandro Muñoz Prado</w:t>
            </w:r>
          </w:p>
          <w:p w14:paraId="2550B167" w14:textId="77777777" w:rsidR="00D26B22" w:rsidRPr="000D06D2" w:rsidRDefault="00D26B22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742B" w14:textId="7FA1BA63" w:rsidR="00B30A7D" w:rsidRPr="000D06D2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7B0F61B0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073D" w14:textId="77777777" w:rsidR="00B30A7D" w:rsidRPr="00514429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144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Pr="00514429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51442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Ing. Andres Canales Leaño</w:t>
            </w:r>
          </w:p>
          <w:p w14:paraId="1A6D09AF" w14:textId="12DD8938" w:rsidR="00B30A7D" w:rsidRPr="00514429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29">
              <w:rPr>
                <w:rFonts w:ascii="Arial" w:hAnsi="Arial" w:cs="Arial"/>
                <w:sz w:val="20"/>
                <w:szCs w:val="20"/>
              </w:rPr>
              <w:t>Presidente del Consejo de Desarrollo Agropecuario y Agroindustrial de Jalisco</w:t>
            </w:r>
            <w:r w:rsidRPr="005144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5A14AD" w14:textId="77777777" w:rsidR="00B30A7D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26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Representante: Ing. Omar Palafox Sáenz</w:t>
            </w:r>
          </w:p>
          <w:p w14:paraId="64195005" w14:textId="77777777" w:rsidR="00D26B22" w:rsidRPr="00514429" w:rsidRDefault="00D26B22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BAAA" w14:textId="76278379" w:rsidR="00B30A7D" w:rsidRPr="00101D36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0093E5A8" w14:textId="77777777" w:rsidTr="00B30A7D">
        <w:trPr>
          <w:trHeight w:val="1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992C" w14:textId="77777777" w:rsidR="00B30A7D" w:rsidRPr="00101D36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01D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Lic. Miguel Angel Landeros </w:t>
            </w:r>
            <w:proofErr w:type="spellStart"/>
            <w:r w:rsidRPr="00101D36">
              <w:rPr>
                <w:rFonts w:ascii="Arial" w:hAnsi="Arial" w:cs="Arial"/>
                <w:b/>
                <w:bCs/>
                <w:sz w:val="20"/>
                <w:szCs w:val="20"/>
              </w:rPr>
              <w:t>Volquarts</w:t>
            </w:r>
            <w:proofErr w:type="spellEnd"/>
          </w:p>
          <w:p w14:paraId="321C55AD" w14:textId="57E5DE77" w:rsidR="00B30A7D" w:rsidRPr="00101D36" w:rsidRDefault="00B30A7D" w:rsidP="00C12AB8">
            <w:pPr>
              <w:rPr>
                <w:rFonts w:ascii="Arial" w:hAnsi="Arial" w:cs="Arial"/>
                <w:sz w:val="20"/>
                <w:szCs w:val="20"/>
              </w:rPr>
            </w:pPr>
            <w:r w:rsidRPr="00101D36">
              <w:rPr>
                <w:rFonts w:ascii="Arial" w:hAnsi="Arial" w:cs="Arial"/>
                <w:sz w:val="20"/>
                <w:szCs w:val="20"/>
              </w:rPr>
              <w:t>Presidente del Consejo Mexicano de Comercio Exterior de Occidente</w:t>
            </w:r>
          </w:p>
          <w:p w14:paraId="44D77D38" w14:textId="77777777" w:rsidR="00B30A7D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26E">
              <w:rPr>
                <w:rFonts w:ascii="Arial" w:hAnsi="Arial" w:cs="Arial"/>
                <w:b/>
                <w:bCs/>
                <w:sz w:val="20"/>
                <w:szCs w:val="20"/>
              </w:rPr>
              <w:t>Representante:  Lic. Felipe Vázquez Collignon</w:t>
            </w:r>
          </w:p>
          <w:p w14:paraId="040FA658" w14:textId="77777777" w:rsidR="00D26B22" w:rsidRPr="00A322F8" w:rsidRDefault="00D26B22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1EEF" w14:textId="64EBBC28" w:rsidR="00B30A7D" w:rsidRPr="00101D36" w:rsidRDefault="00B30A7D" w:rsidP="00C12A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44825F21" w14:textId="77777777" w:rsidTr="00B30A7D">
        <w:trPr>
          <w:trHeight w:val="158"/>
        </w:trPr>
        <w:tc>
          <w:tcPr>
            <w:tcW w:w="46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DE163A" w14:textId="77777777" w:rsidR="00B30A7D" w:rsidRPr="000F3896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896">
              <w:rPr>
                <w:rFonts w:ascii="Arial" w:hAnsi="Arial" w:cs="Arial"/>
                <w:b/>
                <w:bCs/>
                <w:sz w:val="20"/>
                <w:szCs w:val="20"/>
              </w:rPr>
              <w:t>Titular: Mtro. José Alberto Zaragoza Ruiz</w:t>
            </w:r>
          </w:p>
          <w:p w14:paraId="0B810313" w14:textId="77777777" w:rsidR="00B30A7D" w:rsidRDefault="00B30A7D" w:rsidP="00C12AB8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F3896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Coordinador de Asuntos Jurídicos de la Secretaría Ejecutiva del Sistema Estatal Anticorrupción de Jalisco</w:t>
            </w:r>
          </w:p>
          <w:p w14:paraId="170791C1" w14:textId="77777777" w:rsidR="00D26B22" w:rsidRPr="000F3896" w:rsidRDefault="00D26B22" w:rsidP="00C12AB8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F6086" w14:textId="429E2678" w:rsidR="00B30A7D" w:rsidRPr="000F3896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3D5042" w14:paraId="76318C07" w14:textId="77777777" w:rsidTr="00B30A7D">
        <w:trPr>
          <w:trHeight w:val="158"/>
        </w:trPr>
        <w:tc>
          <w:tcPr>
            <w:tcW w:w="46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8845E9" w14:textId="77777777" w:rsidR="00B30A7D" w:rsidRPr="0016672F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66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Ezequiel González Pinedo</w:t>
            </w:r>
          </w:p>
          <w:p w14:paraId="3D0D061E" w14:textId="77777777" w:rsidR="00B30A7D" w:rsidRDefault="00B30A7D" w:rsidP="00C12AB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</w:t>
            </w:r>
            <w:r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del Órgano Interno de Control  de la Secretaría Ejecutiva del Sistema Estatal Anticorrupción de Jalisco</w:t>
            </w:r>
          </w:p>
          <w:p w14:paraId="7EEEDC13" w14:textId="77777777" w:rsidR="00D26B22" w:rsidRPr="003D5042" w:rsidRDefault="00D26B22" w:rsidP="00C12AB8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green"/>
                <w:lang w:val="es-MX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DBC57" w14:textId="77777777" w:rsidR="00B30A7D" w:rsidRPr="0016672F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F1DC2" w14:textId="77777777" w:rsidR="00B30A7D" w:rsidRPr="0016672F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5989B" w14:textId="48369E90" w:rsidR="00B30A7D" w:rsidRPr="0016672F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7D" w:rsidRPr="00B141C4" w14:paraId="3804E8C0" w14:textId="77777777" w:rsidTr="00B30A7D">
        <w:trPr>
          <w:trHeight w:val="1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7E46" w14:textId="77777777" w:rsidR="00B30A7D" w:rsidRPr="00980D9C" w:rsidRDefault="00B30A7D" w:rsidP="00C12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D9C">
              <w:rPr>
                <w:rFonts w:ascii="Arial" w:hAnsi="Arial" w:cs="Arial"/>
                <w:b/>
                <w:bCs/>
                <w:sz w:val="20"/>
                <w:szCs w:val="20"/>
              </w:rPr>
              <w:t>Ing. Jesús Andrés Oviedo Quintero</w:t>
            </w:r>
          </w:p>
          <w:p w14:paraId="78BA0C68" w14:textId="5BD63218" w:rsidR="00B30A7D" w:rsidRPr="003D5042" w:rsidRDefault="00B30A7D" w:rsidP="00C12AB8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980D9C">
              <w:rPr>
                <w:rFonts w:ascii="Arial" w:hAnsi="Arial" w:cs="Arial"/>
                <w:sz w:val="20"/>
                <w:szCs w:val="20"/>
              </w:rPr>
              <w:t>Subdirector de Operaciones de Servicios de la Dirección de Tecnologías y Plataformas</w:t>
            </w:r>
            <w:r w:rsidR="003952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526E" w:rsidRPr="0039526E">
              <w:rPr>
                <w:rFonts w:ascii="Arial" w:hAnsi="Arial" w:cs="Arial"/>
                <w:bCs/>
                <w:sz w:val="20"/>
                <w:szCs w:val="20"/>
              </w:rPr>
              <w:t>área requirente.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EED7" w14:textId="77777777" w:rsidR="00B30A7D" w:rsidRPr="00980D9C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C04E0" w14:textId="76A3DCD0" w:rsidR="00B30A7D" w:rsidRDefault="00B30A7D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C54CA" w14:textId="77777777" w:rsidR="00D26B22" w:rsidRDefault="00D26B22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1B8CC" w14:textId="77777777" w:rsidR="00D26B22" w:rsidRDefault="00D26B22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D1833" w14:textId="7A53EF21" w:rsidR="00D26B22" w:rsidRPr="00980D9C" w:rsidRDefault="00D26B22" w:rsidP="00C1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F0D6F" w14:textId="77777777" w:rsidR="00B30A7D" w:rsidRPr="00B141C4" w:rsidRDefault="00B30A7D" w:rsidP="0008678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6B294749" w14:textId="77777777" w:rsidR="00205D27" w:rsidRPr="00B141C4" w:rsidRDefault="00205D27" w:rsidP="00666F6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4F05F491" w14:textId="77777777" w:rsidR="00CF72F2" w:rsidRPr="00B141C4" w:rsidRDefault="00CF72F2" w:rsidP="00666F6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0C888E4" w14:textId="76C633B8" w:rsidR="00CF72F2" w:rsidRDefault="00CF72F2" w:rsidP="00666F6C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CBB1879" w14:textId="20A6B2E6" w:rsidR="00161F0D" w:rsidRDefault="00161F0D" w:rsidP="00666F6C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629EC56" w14:textId="015C5D5D" w:rsidR="00161F0D" w:rsidRDefault="00161F0D" w:rsidP="00666F6C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F765C27" w14:textId="0ABA13D2" w:rsidR="00161F0D" w:rsidRDefault="00161F0D" w:rsidP="00666F6C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BF89A13" w14:textId="77777777" w:rsidR="00B30A7D" w:rsidRDefault="00B30A7D" w:rsidP="00D26B22">
      <w:pPr>
        <w:rPr>
          <w:rFonts w:ascii="Arial Narrow" w:hAnsi="Arial Narrow"/>
          <w:sz w:val="16"/>
          <w:szCs w:val="16"/>
          <w:highlight w:val="green"/>
        </w:rPr>
      </w:pPr>
    </w:p>
    <w:p w14:paraId="755EADB4" w14:textId="1B2CAFD0" w:rsidR="00BA1358" w:rsidRPr="00654555" w:rsidRDefault="00666F6C" w:rsidP="00205D27">
      <w:pPr>
        <w:jc w:val="center"/>
        <w:rPr>
          <w:rFonts w:ascii="Arial Narrow" w:hAnsi="Arial Narrow"/>
          <w:sz w:val="16"/>
          <w:szCs w:val="16"/>
        </w:rPr>
      </w:pPr>
      <w:r w:rsidRPr="00D26B22">
        <w:rPr>
          <w:rFonts w:ascii="Arial Narrow" w:hAnsi="Arial Narrow"/>
          <w:sz w:val="16"/>
          <w:szCs w:val="16"/>
        </w:rPr>
        <w:t xml:space="preserve">Esta hoja de </w:t>
      </w:r>
      <w:r w:rsidR="00CF72F2" w:rsidRPr="00D26B22">
        <w:rPr>
          <w:rFonts w:ascii="Arial Narrow" w:hAnsi="Arial Narrow"/>
          <w:sz w:val="16"/>
          <w:szCs w:val="16"/>
        </w:rPr>
        <w:t>firmas corresponde</w:t>
      </w:r>
      <w:r w:rsidRPr="00D26B22">
        <w:rPr>
          <w:rFonts w:ascii="Arial Narrow" w:hAnsi="Arial Narrow"/>
          <w:sz w:val="16"/>
          <w:szCs w:val="16"/>
        </w:rPr>
        <w:t xml:space="preserve"> a la</w:t>
      </w:r>
      <w:r w:rsidR="00D26B22" w:rsidRPr="00D26B22">
        <w:rPr>
          <w:rFonts w:ascii="Arial Narrow" w:hAnsi="Arial Narrow"/>
          <w:sz w:val="16"/>
          <w:szCs w:val="16"/>
        </w:rPr>
        <w:t xml:space="preserve"> </w:t>
      </w:r>
      <w:r w:rsidR="00D26B22" w:rsidRPr="001D02AE">
        <w:rPr>
          <w:rFonts w:ascii="Arial Narrow" w:hAnsi="Arial Narrow"/>
          <w:b/>
          <w:bCs/>
          <w:sz w:val="16"/>
          <w:szCs w:val="16"/>
        </w:rPr>
        <w:t>Tercera</w:t>
      </w:r>
      <w:r w:rsidRPr="001D02AE">
        <w:rPr>
          <w:rFonts w:ascii="Arial Narrow" w:hAnsi="Arial Narrow"/>
          <w:b/>
          <w:bCs/>
          <w:sz w:val="16"/>
          <w:szCs w:val="16"/>
        </w:rPr>
        <w:t xml:space="preserve"> </w:t>
      </w:r>
      <w:r w:rsidRPr="00D26B22">
        <w:rPr>
          <w:rFonts w:ascii="Arial Narrow" w:hAnsi="Arial Narrow"/>
          <w:b/>
          <w:sz w:val="16"/>
          <w:szCs w:val="16"/>
        </w:rPr>
        <w:t>Sesión Ordinaria</w:t>
      </w:r>
      <w:r w:rsidRPr="00D26B22">
        <w:rPr>
          <w:rFonts w:ascii="Arial Narrow" w:hAnsi="Arial Narrow"/>
          <w:sz w:val="16"/>
          <w:szCs w:val="16"/>
        </w:rPr>
        <w:t xml:space="preserve"> del Comité de Adquisiciones de</w:t>
      </w:r>
      <w:r w:rsidR="007C3052" w:rsidRPr="00D26B22">
        <w:rPr>
          <w:rFonts w:ascii="Arial Narrow" w:hAnsi="Arial Narrow"/>
          <w:sz w:val="16"/>
          <w:szCs w:val="16"/>
        </w:rPr>
        <w:t xml:space="preserve"> la Secretaria Ejecutiva del Sistema Estatal Anticorrupción de Jalisco</w:t>
      </w:r>
      <w:r w:rsidRPr="00D26B22">
        <w:rPr>
          <w:rFonts w:ascii="Arial Narrow" w:hAnsi="Arial Narrow"/>
          <w:sz w:val="16"/>
          <w:szCs w:val="16"/>
        </w:rPr>
        <w:t xml:space="preserve">, celebrada el día </w:t>
      </w:r>
      <w:r w:rsidRPr="00D26B22">
        <w:rPr>
          <w:rFonts w:ascii="Arial Narrow" w:hAnsi="Arial Narrow"/>
          <w:b/>
          <w:sz w:val="16"/>
          <w:szCs w:val="16"/>
        </w:rPr>
        <w:t>1</w:t>
      </w:r>
      <w:r w:rsidR="004C1FAA" w:rsidRPr="00D26B22">
        <w:rPr>
          <w:rFonts w:ascii="Arial Narrow" w:hAnsi="Arial Narrow"/>
          <w:b/>
          <w:sz w:val="16"/>
          <w:szCs w:val="16"/>
        </w:rPr>
        <w:t>1</w:t>
      </w:r>
      <w:r w:rsidR="00C53677" w:rsidRPr="00D26B22">
        <w:rPr>
          <w:rFonts w:ascii="Arial Narrow" w:hAnsi="Arial Narrow"/>
          <w:b/>
          <w:sz w:val="16"/>
          <w:szCs w:val="16"/>
        </w:rPr>
        <w:t xml:space="preserve"> </w:t>
      </w:r>
      <w:r w:rsidR="007C3052" w:rsidRPr="00D26B22">
        <w:rPr>
          <w:rFonts w:ascii="Arial Narrow" w:hAnsi="Arial Narrow"/>
          <w:b/>
          <w:sz w:val="16"/>
          <w:szCs w:val="16"/>
        </w:rPr>
        <w:t>(</w:t>
      </w:r>
      <w:r w:rsidR="004C1FAA" w:rsidRPr="00D26B22">
        <w:rPr>
          <w:rFonts w:ascii="Arial Narrow" w:hAnsi="Arial Narrow"/>
          <w:b/>
          <w:sz w:val="16"/>
          <w:szCs w:val="16"/>
        </w:rPr>
        <w:t>once</w:t>
      </w:r>
      <w:r w:rsidR="007C3052" w:rsidRPr="00D26B22">
        <w:rPr>
          <w:rFonts w:ascii="Arial Narrow" w:hAnsi="Arial Narrow"/>
          <w:b/>
          <w:sz w:val="16"/>
          <w:szCs w:val="16"/>
        </w:rPr>
        <w:t xml:space="preserve">) de </w:t>
      </w:r>
      <w:r w:rsidR="00D26B22" w:rsidRPr="00D26B22">
        <w:rPr>
          <w:rFonts w:ascii="Arial Narrow" w:hAnsi="Arial Narrow"/>
          <w:b/>
          <w:sz w:val="16"/>
          <w:szCs w:val="16"/>
        </w:rPr>
        <w:t>mayo</w:t>
      </w:r>
      <w:r w:rsidRPr="00D26B22">
        <w:rPr>
          <w:rFonts w:ascii="Arial Narrow" w:hAnsi="Arial Narrow"/>
          <w:b/>
          <w:sz w:val="16"/>
          <w:szCs w:val="16"/>
        </w:rPr>
        <w:t xml:space="preserve"> del año 202</w:t>
      </w:r>
      <w:r w:rsidR="00D26B22" w:rsidRPr="00D26B22">
        <w:rPr>
          <w:rFonts w:ascii="Arial Narrow" w:hAnsi="Arial Narrow"/>
          <w:b/>
          <w:sz w:val="16"/>
          <w:szCs w:val="16"/>
        </w:rPr>
        <w:t>3</w:t>
      </w:r>
      <w:r w:rsidRPr="00D26B22">
        <w:rPr>
          <w:rFonts w:ascii="Arial Narrow" w:hAnsi="Arial Narrow"/>
          <w:b/>
          <w:sz w:val="16"/>
          <w:szCs w:val="16"/>
        </w:rPr>
        <w:t xml:space="preserve"> </w:t>
      </w:r>
      <w:r w:rsidR="007C3052" w:rsidRPr="00D26B22">
        <w:rPr>
          <w:rFonts w:ascii="Arial Narrow" w:hAnsi="Arial Narrow"/>
          <w:b/>
          <w:sz w:val="16"/>
          <w:szCs w:val="16"/>
        </w:rPr>
        <w:t>(</w:t>
      </w:r>
      <w:r w:rsidRPr="00D26B22">
        <w:rPr>
          <w:rFonts w:ascii="Arial Narrow" w:hAnsi="Arial Narrow"/>
          <w:b/>
          <w:sz w:val="16"/>
          <w:szCs w:val="16"/>
        </w:rPr>
        <w:t xml:space="preserve">dos mil </w:t>
      </w:r>
      <w:r w:rsidR="00C53CCB" w:rsidRPr="00D26B22">
        <w:rPr>
          <w:rFonts w:ascii="Arial Narrow" w:hAnsi="Arial Narrow"/>
          <w:b/>
          <w:sz w:val="16"/>
          <w:szCs w:val="16"/>
        </w:rPr>
        <w:t>veinti</w:t>
      </w:r>
      <w:r w:rsidR="00D26B22" w:rsidRPr="00D26B22">
        <w:rPr>
          <w:rFonts w:ascii="Arial Narrow" w:hAnsi="Arial Narrow"/>
          <w:b/>
          <w:sz w:val="16"/>
          <w:szCs w:val="16"/>
        </w:rPr>
        <w:t>trés</w:t>
      </w:r>
      <w:r w:rsidR="007C3052" w:rsidRPr="00D26B22">
        <w:rPr>
          <w:rFonts w:ascii="Arial Narrow" w:hAnsi="Arial Narrow"/>
          <w:b/>
          <w:sz w:val="16"/>
          <w:szCs w:val="16"/>
        </w:rPr>
        <w:t>)</w:t>
      </w:r>
      <w:r w:rsidRPr="00D26B22">
        <w:rPr>
          <w:rFonts w:ascii="Arial Narrow" w:hAnsi="Arial Narrow"/>
          <w:b/>
          <w:sz w:val="16"/>
          <w:szCs w:val="16"/>
        </w:rPr>
        <w:t>.</w:t>
      </w:r>
    </w:p>
    <w:sectPr w:rsidR="00BA1358" w:rsidRPr="00654555">
      <w:headerReference w:type="default" r:id="rId11"/>
      <w:footerReference w:type="even" r:id="rId12"/>
      <w:footerReference w:type="default" r:id="rId13"/>
      <w:pgSz w:w="12240" w:h="15840"/>
      <w:pgMar w:top="1135" w:right="1701" w:bottom="851" w:left="1701" w:header="0" w:footer="3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1D59" w14:textId="77777777" w:rsidR="007D202C" w:rsidRDefault="007D202C">
      <w:r>
        <w:separator/>
      </w:r>
    </w:p>
  </w:endnote>
  <w:endnote w:type="continuationSeparator" w:id="0">
    <w:p w14:paraId="27695B5A" w14:textId="77777777" w:rsidR="007D202C" w:rsidRDefault="007D202C">
      <w:r>
        <w:continuationSeparator/>
      </w:r>
    </w:p>
  </w:endnote>
  <w:endnote w:type="continuationNotice" w:id="1">
    <w:p w14:paraId="796CC0D0" w14:textId="77777777" w:rsidR="007D202C" w:rsidRDefault="007D2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kta Malar Medium">
    <w:altName w:val="Nirmala UI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4796" w14:textId="43426406" w:rsidR="008136FD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separate"/>
    </w:r>
    <w:r w:rsidR="00F552A9">
      <w:rPr>
        <w:rFonts w:eastAsia="Cambria" w:cs="Cambria"/>
        <w:noProof/>
        <w:color w:val="000000"/>
      </w:rPr>
      <w:t>2</w:t>
    </w:r>
    <w:r>
      <w:rPr>
        <w:rFonts w:eastAsia="Cambria" w:cs="Cambria"/>
        <w:color w:val="000000"/>
      </w:rPr>
      <w:fldChar w:fldCharType="end"/>
    </w:r>
  </w:p>
  <w:p w14:paraId="5EDF240D" w14:textId="77777777" w:rsidR="008136FD" w:rsidRDefault="00813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F6B9" w14:textId="6672CD27" w:rsidR="008136FD" w:rsidRPr="009418B4" w:rsidRDefault="00F552A9" w:rsidP="009418B4">
    <w:pPr>
      <w:jc w:val="center"/>
      <w:rPr>
        <w:color w:val="5B9BD5"/>
        <w:sz w:val="21"/>
        <w:szCs w:val="21"/>
      </w:rPr>
    </w:pPr>
    <w:r>
      <w:rPr>
        <w:rFonts w:ascii="Mukta Malar Medium" w:eastAsia="Mukta Malar Medium" w:hAnsi="Mukta Malar Medium" w:cs="Mukta Malar Medium"/>
        <w:noProof/>
        <w:color w:val="006078"/>
        <w:sz w:val="18"/>
        <w:szCs w:val="18"/>
      </w:rPr>
      <w:drawing>
        <wp:anchor distT="0" distB="0" distL="114300" distR="114300" simplePos="0" relativeHeight="251660288" behindDoc="1" locked="0" layoutInCell="1" allowOverlap="1" wp14:anchorId="5D3543CF" wp14:editId="14865D82">
          <wp:simplePos x="0" y="0"/>
          <wp:positionH relativeFrom="page">
            <wp:align>right</wp:align>
          </wp:positionH>
          <wp:positionV relativeFrom="paragraph">
            <wp:posOffset>-176200</wp:posOffset>
          </wp:positionV>
          <wp:extent cx="7548880" cy="467995"/>
          <wp:effectExtent l="0" t="0" r="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3666" w14:textId="77777777" w:rsidR="007D202C" w:rsidRDefault="007D202C">
      <w:r>
        <w:separator/>
      </w:r>
    </w:p>
  </w:footnote>
  <w:footnote w:type="continuationSeparator" w:id="0">
    <w:p w14:paraId="56910B66" w14:textId="77777777" w:rsidR="007D202C" w:rsidRDefault="007D202C">
      <w:r>
        <w:continuationSeparator/>
      </w:r>
    </w:p>
  </w:footnote>
  <w:footnote w:type="continuationNotice" w:id="1">
    <w:p w14:paraId="670356DD" w14:textId="77777777" w:rsidR="007D202C" w:rsidRDefault="007D2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B9BB" w14:textId="77777777" w:rsidR="008136FD" w:rsidRDefault="008136FD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8136FD" w:rsidRDefault="008136FD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3B80048F" w:rsidR="008136FD" w:rsidRDefault="00622635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362C838B">
          <wp:extent cx="3437594" cy="53954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8136FD" w:rsidRDefault="008136FD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3FE"/>
    <w:multiLevelType w:val="hybridMultilevel"/>
    <w:tmpl w:val="E05A75EA"/>
    <w:lvl w:ilvl="0" w:tplc="FF063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52DE5"/>
    <w:multiLevelType w:val="hybridMultilevel"/>
    <w:tmpl w:val="5DFCE9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2A0"/>
    <w:multiLevelType w:val="hybridMultilevel"/>
    <w:tmpl w:val="CB643B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D329F"/>
    <w:multiLevelType w:val="hybridMultilevel"/>
    <w:tmpl w:val="7FCAE1A4"/>
    <w:lvl w:ilvl="0" w:tplc="E24C0B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1139D"/>
    <w:multiLevelType w:val="hybridMultilevel"/>
    <w:tmpl w:val="CA3035FE"/>
    <w:lvl w:ilvl="0" w:tplc="E35CFEC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94BA8"/>
    <w:multiLevelType w:val="hybridMultilevel"/>
    <w:tmpl w:val="44EA51B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E1B39"/>
    <w:multiLevelType w:val="hybridMultilevel"/>
    <w:tmpl w:val="6D3E6BD4"/>
    <w:lvl w:ilvl="0" w:tplc="26EA256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FFFFFF" w:themeColor="background1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F717C1"/>
    <w:multiLevelType w:val="multilevel"/>
    <w:tmpl w:val="44027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21EE"/>
    <w:multiLevelType w:val="multilevel"/>
    <w:tmpl w:val="68C23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A2649C"/>
    <w:multiLevelType w:val="hybridMultilevel"/>
    <w:tmpl w:val="F5B4B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D3D23"/>
    <w:multiLevelType w:val="multilevel"/>
    <w:tmpl w:val="68C23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DF62D6"/>
    <w:multiLevelType w:val="multilevel"/>
    <w:tmpl w:val="0E06514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63404FD"/>
    <w:multiLevelType w:val="hybridMultilevel"/>
    <w:tmpl w:val="0D2CBEC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91241"/>
    <w:multiLevelType w:val="hybridMultilevel"/>
    <w:tmpl w:val="DBC4AEC2"/>
    <w:lvl w:ilvl="0" w:tplc="16587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E1146"/>
    <w:multiLevelType w:val="hybridMultilevel"/>
    <w:tmpl w:val="D500DBB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4336A"/>
    <w:multiLevelType w:val="multilevel"/>
    <w:tmpl w:val="9F32D0C8"/>
    <w:lvl w:ilvl="0">
      <w:start w:val="1"/>
      <w:numFmt w:val="decimal"/>
      <w:lvlText w:val="%1."/>
      <w:lvlJc w:val="left"/>
      <w:pPr>
        <w:ind w:left="12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440"/>
      </w:pPr>
      <w:rPr>
        <w:rFonts w:hint="default"/>
      </w:rPr>
    </w:lvl>
  </w:abstractNum>
  <w:num w:numId="1" w16cid:durableId="816797574">
    <w:abstractNumId w:val="5"/>
  </w:num>
  <w:num w:numId="2" w16cid:durableId="1585216115">
    <w:abstractNumId w:val="15"/>
  </w:num>
  <w:num w:numId="3" w16cid:durableId="1693265343">
    <w:abstractNumId w:val="9"/>
  </w:num>
  <w:num w:numId="4" w16cid:durableId="32048067">
    <w:abstractNumId w:val="3"/>
  </w:num>
  <w:num w:numId="5" w16cid:durableId="475533718">
    <w:abstractNumId w:val="7"/>
  </w:num>
  <w:num w:numId="6" w16cid:durableId="1379665823">
    <w:abstractNumId w:val="8"/>
  </w:num>
  <w:num w:numId="7" w16cid:durableId="1626081316">
    <w:abstractNumId w:val="13"/>
  </w:num>
  <w:num w:numId="8" w16cid:durableId="1756317280">
    <w:abstractNumId w:val="22"/>
  </w:num>
  <w:num w:numId="9" w16cid:durableId="1221792500">
    <w:abstractNumId w:val="4"/>
  </w:num>
  <w:num w:numId="10" w16cid:durableId="2092506433">
    <w:abstractNumId w:val="19"/>
  </w:num>
  <w:num w:numId="11" w16cid:durableId="1745106908">
    <w:abstractNumId w:val="24"/>
  </w:num>
  <w:num w:numId="12" w16cid:durableId="78138687">
    <w:abstractNumId w:val="18"/>
  </w:num>
  <w:num w:numId="13" w16cid:durableId="976836034">
    <w:abstractNumId w:val="16"/>
  </w:num>
  <w:num w:numId="14" w16cid:durableId="172259198">
    <w:abstractNumId w:val="21"/>
  </w:num>
  <w:num w:numId="15" w16cid:durableId="1907374143">
    <w:abstractNumId w:val="0"/>
  </w:num>
  <w:num w:numId="16" w16cid:durableId="1946883092">
    <w:abstractNumId w:val="23"/>
  </w:num>
  <w:num w:numId="17" w16cid:durableId="606347607">
    <w:abstractNumId w:val="17"/>
  </w:num>
  <w:num w:numId="18" w16cid:durableId="1927031223">
    <w:abstractNumId w:val="1"/>
  </w:num>
  <w:num w:numId="19" w16cid:durableId="1177574441">
    <w:abstractNumId w:val="2"/>
  </w:num>
  <w:num w:numId="20" w16cid:durableId="1651127588">
    <w:abstractNumId w:val="6"/>
  </w:num>
  <w:num w:numId="21" w16cid:durableId="207647621">
    <w:abstractNumId w:val="20"/>
  </w:num>
  <w:num w:numId="22" w16cid:durableId="933365861">
    <w:abstractNumId w:val="12"/>
  </w:num>
  <w:num w:numId="23" w16cid:durableId="956253367">
    <w:abstractNumId w:val="10"/>
  </w:num>
  <w:num w:numId="24" w16cid:durableId="147670690">
    <w:abstractNumId w:val="11"/>
  </w:num>
  <w:num w:numId="25" w16cid:durableId="2113817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0068C"/>
    <w:rsid w:val="00005228"/>
    <w:rsid w:val="00012252"/>
    <w:rsid w:val="00020A7F"/>
    <w:rsid w:val="00021402"/>
    <w:rsid w:val="000263F1"/>
    <w:rsid w:val="000441C4"/>
    <w:rsid w:val="000454CE"/>
    <w:rsid w:val="00053438"/>
    <w:rsid w:val="000547E8"/>
    <w:rsid w:val="00054A01"/>
    <w:rsid w:val="00060C73"/>
    <w:rsid w:val="00071854"/>
    <w:rsid w:val="0008678C"/>
    <w:rsid w:val="000C1DF4"/>
    <w:rsid w:val="000D06D2"/>
    <w:rsid w:val="000D16A9"/>
    <w:rsid w:val="000D3D2C"/>
    <w:rsid w:val="000E2F32"/>
    <w:rsid w:val="000E7028"/>
    <w:rsid w:val="000F0313"/>
    <w:rsid w:val="000F1805"/>
    <w:rsid w:val="000F3896"/>
    <w:rsid w:val="00101D36"/>
    <w:rsid w:val="00112835"/>
    <w:rsid w:val="0011336A"/>
    <w:rsid w:val="00125DD3"/>
    <w:rsid w:val="001346C6"/>
    <w:rsid w:val="001570CE"/>
    <w:rsid w:val="0016122B"/>
    <w:rsid w:val="00161F0D"/>
    <w:rsid w:val="0016672F"/>
    <w:rsid w:val="001741C3"/>
    <w:rsid w:val="00193D1A"/>
    <w:rsid w:val="00196435"/>
    <w:rsid w:val="001C2D8F"/>
    <w:rsid w:val="001D02AE"/>
    <w:rsid w:val="001D1942"/>
    <w:rsid w:val="001D3D33"/>
    <w:rsid w:val="001D6D04"/>
    <w:rsid w:val="00205669"/>
    <w:rsid w:val="00205706"/>
    <w:rsid w:val="00205D27"/>
    <w:rsid w:val="002125F6"/>
    <w:rsid w:val="002343BC"/>
    <w:rsid w:val="00241E9C"/>
    <w:rsid w:val="00242905"/>
    <w:rsid w:val="00244E88"/>
    <w:rsid w:val="002459D9"/>
    <w:rsid w:val="00260AF8"/>
    <w:rsid w:val="002720D8"/>
    <w:rsid w:val="0027307D"/>
    <w:rsid w:val="0027487A"/>
    <w:rsid w:val="0029598F"/>
    <w:rsid w:val="002A0001"/>
    <w:rsid w:val="002A1F1A"/>
    <w:rsid w:val="002B4A40"/>
    <w:rsid w:val="002C0FC7"/>
    <w:rsid w:val="002C325E"/>
    <w:rsid w:val="002C4E1B"/>
    <w:rsid w:val="002C5F6A"/>
    <w:rsid w:val="002C63DC"/>
    <w:rsid w:val="002C7383"/>
    <w:rsid w:val="002D0AF5"/>
    <w:rsid w:val="002D0F43"/>
    <w:rsid w:val="002D74E3"/>
    <w:rsid w:val="00343127"/>
    <w:rsid w:val="00345DA4"/>
    <w:rsid w:val="003673C7"/>
    <w:rsid w:val="0037215F"/>
    <w:rsid w:val="00393E3E"/>
    <w:rsid w:val="0039526E"/>
    <w:rsid w:val="003A13B9"/>
    <w:rsid w:val="003C5561"/>
    <w:rsid w:val="003C5ABE"/>
    <w:rsid w:val="003D09E4"/>
    <w:rsid w:val="003D5042"/>
    <w:rsid w:val="003D62DE"/>
    <w:rsid w:val="003E4207"/>
    <w:rsid w:val="003F2A9E"/>
    <w:rsid w:val="00403266"/>
    <w:rsid w:val="004055D5"/>
    <w:rsid w:val="0041102C"/>
    <w:rsid w:val="004162EC"/>
    <w:rsid w:val="00432225"/>
    <w:rsid w:val="0043566E"/>
    <w:rsid w:val="00450363"/>
    <w:rsid w:val="00455BF5"/>
    <w:rsid w:val="00475330"/>
    <w:rsid w:val="004A12AC"/>
    <w:rsid w:val="004B581A"/>
    <w:rsid w:val="004C1FAA"/>
    <w:rsid w:val="004C551D"/>
    <w:rsid w:val="004C79A9"/>
    <w:rsid w:val="004D4842"/>
    <w:rsid w:val="004D6282"/>
    <w:rsid w:val="004E78EA"/>
    <w:rsid w:val="004F13FB"/>
    <w:rsid w:val="004F4607"/>
    <w:rsid w:val="004F56C4"/>
    <w:rsid w:val="00501779"/>
    <w:rsid w:val="00502895"/>
    <w:rsid w:val="005116B8"/>
    <w:rsid w:val="00514429"/>
    <w:rsid w:val="00526E21"/>
    <w:rsid w:val="00541058"/>
    <w:rsid w:val="0056494B"/>
    <w:rsid w:val="0057746A"/>
    <w:rsid w:val="0058791D"/>
    <w:rsid w:val="005977C3"/>
    <w:rsid w:val="005A38A0"/>
    <w:rsid w:val="005A3976"/>
    <w:rsid w:val="005B5912"/>
    <w:rsid w:val="005C4430"/>
    <w:rsid w:val="005D76D7"/>
    <w:rsid w:val="005D78F2"/>
    <w:rsid w:val="005F3248"/>
    <w:rsid w:val="00607667"/>
    <w:rsid w:val="0061211C"/>
    <w:rsid w:val="00613CC7"/>
    <w:rsid w:val="00616F0A"/>
    <w:rsid w:val="0061780A"/>
    <w:rsid w:val="006178DC"/>
    <w:rsid w:val="00622635"/>
    <w:rsid w:val="006428B6"/>
    <w:rsid w:val="00653009"/>
    <w:rsid w:val="00654555"/>
    <w:rsid w:val="00666F6C"/>
    <w:rsid w:val="00667049"/>
    <w:rsid w:val="006735CE"/>
    <w:rsid w:val="00673FDA"/>
    <w:rsid w:val="0068452D"/>
    <w:rsid w:val="00685B3B"/>
    <w:rsid w:val="00690724"/>
    <w:rsid w:val="0069380E"/>
    <w:rsid w:val="00695A97"/>
    <w:rsid w:val="006A1ED1"/>
    <w:rsid w:val="006A40ED"/>
    <w:rsid w:val="006A5BB7"/>
    <w:rsid w:val="006A5D9C"/>
    <w:rsid w:val="006B3CB0"/>
    <w:rsid w:val="006C098B"/>
    <w:rsid w:val="006C44EF"/>
    <w:rsid w:val="006D1070"/>
    <w:rsid w:val="006D3B28"/>
    <w:rsid w:val="006D7807"/>
    <w:rsid w:val="006E2254"/>
    <w:rsid w:val="006E2618"/>
    <w:rsid w:val="007124A7"/>
    <w:rsid w:val="00715839"/>
    <w:rsid w:val="00715B3F"/>
    <w:rsid w:val="007436C5"/>
    <w:rsid w:val="00754F70"/>
    <w:rsid w:val="00762A9D"/>
    <w:rsid w:val="007855C7"/>
    <w:rsid w:val="007869A6"/>
    <w:rsid w:val="007926F9"/>
    <w:rsid w:val="007A13C2"/>
    <w:rsid w:val="007C3052"/>
    <w:rsid w:val="007D01D4"/>
    <w:rsid w:val="007D202C"/>
    <w:rsid w:val="007F0440"/>
    <w:rsid w:val="007F47F5"/>
    <w:rsid w:val="00804BB5"/>
    <w:rsid w:val="008136FD"/>
    <w:rsid w:val="0082117E"/>
    <w:rsid w:val="00821CF8"/>
    <w:rsid w:val="00834BA4"/>
    <w:rsid w:val="00857013"/>
    <w:rsid w:val="0086648B"/>
    <w:rsid w:val="008703EF"/>
    <w:rsid w:val="00875824"/>
    <w:rsid w:val="0089145E"/>
    <w:rsid w:val="00895681"/>
    <w:rsid w:val="008A6EEA"/>
    <w:rsid w:val="008B19FE"/>
    <w:rsid w:val="008B4334"/>
    <w:rsid w:val="008C3672"/>
    <w:rsid w:val="008D07C8"/>
    <w:rsid w:val="008D220A"/>
    <w:rsid w:val="008D2397"/>
    <w:rsid w:val="008D301F"/>
    <w:rsid w:val="008D35D1"/>
    <w:rsid w:val="008D5481"/>
    <w:rsid w:val="008E12E5"/>
    <w:rsid w:val="008F050B"/>
    <w:rsid w:val="00915D55"/>
    <w:rsid w:val="00917418"/>
    <w:rsid w:val="00924118"/>
    <w:rsid w:val="00924EDF"/>
    <w:rsid w:val="009328B0"/>
    <w:rsid w:val="009418B4"/>
    <w:rsid w:val="0094296C"/>
    <w:rsid w:val="00950CE4"/>
    <w:rsid w:val="00970549"/>
    <w:rsid w:val="00973734"/>
    <w:rsid w:val="00980D9C"/>
    <w:rsid w:val="00981750"/>
    <w:rsid w:val="00982574"/>
    <w:rsid w:val="00986608"/>
    <w:rsid w:val="009908A0"/>
    <w:rsid w:val="009A490B"/>
    <w:rsid w:val="009A6819"/>
    <w:rsid w:val="009B6064"/>
    <w:rsid w:val="009C3152"/>
    <w:rsid w:val="009C34E9"/>
    <w:rsid w:val="009E22E5"/>
    <w:rsid w:val="009F6FB6"/>
    <w:rsid w:val="00A077D3"/>
    <w:rsid w:val="00A11312"/>
    <w:rsid w:val="00A24DF1"/>
    <w:rsid w:val="00A322F8"/>
    <w:rsid w:val="00A40DA1"/>
    <w:rsid w:val="00A4647D"/>
    <w:rsid w:val="00A530DD"/>
    <w:rsid w:val="00A6084B"/>
    <w:rsid w:val="00A60DFE"/>
    <w:rsid w:val="00A6277B"/>
    <w:rsid w:val="00A745EA"/>
    <w:rsid w:val="00A918E3"/>
    <w:rsid w:val="00AA4A2A"/>
    <w:rsid w:val="00B04067"/>
    <w:rsid w:val="00B141C4"/>
    <w:rsid w:val="00B21187"/>
    <w:rsid w:val="00B30A7D"/>
    <w:rsid w:val="00B51B39"/>
    <w:rsid w:val="00B622A0"/>
    <w:rsid w:val="00B90DAB"/>
    <w:rsid w:val="00B9650D"/>
    <w:rsid w:val="00BA1358"/>
    <w:rsid w:val="00BA6C7F"/>
    <w:rsid w:val="00BA7E75"/>
    <w:rsid w:val="00BB58F4"/>
    <w:rsid w:val="00BD0BA5"/>
    <w:rsid w:val="00BE0C0F"/>
    <w:rsid w:val="00BE13B3"/>
    <w:rsid w:val="00C05BF6"/>
    <w:rsid w:val="00C1603F"/>
    <w:rsid w:val="00C35B24"/>
    <w:rsid w:val="00C53677"/>
    <w:rsid w:val="00C53CCB"/>
    <w:rsid w:val="00C55E65"/>
    <w:rsid w:val="00C62C86"/>
    <w:rsid w:val="00C6628F"/>
    <w:rsid w:val="00C84010"/>
    <w:rsid w:val="00C8460C"/>
    <w:rsid w:val="00CA6964"/>
    <w:rsid w:val="00CD6F2C"/>
    <w:rsid w:val="00CD756A"/>
    <w:rsid w:val="00CF72F2"/>
    <w:rsid w:val="00D0655A"/>
    <w:rsid w:val="00D17CE4"/>
    <w:rsid w:val="00D25065"/>
    <w:rsid w:val="00D26B22"/>
    <w:rsid w:val="00D3774D"/>
    <w:rsid w:val="00D60426"/>
    <w:rsid w:val="00D6351D"/>
    <w:rsid w:val="00D64016"/>
    <w:rsid w:val="00DC3BAA"/>
    <w:rsid w:val="00DC6446"/>
    <w:rsid w:val="00DC6EAE"/>
    <w:rsid w:val="00DF36B6"/>
    <w:rsid w:val="00DF37D4"/>
    <w:rsid w:val="00E0021C"/>
    <w:rsid w:val="00E0481F"/>
    <w:rsid w:val="00E2416D"/>
    <w:rsid w:val="00E25DBC"/>
    <w:rsid w:val="00E3738F"/>
    <w:rsid w:val="00E413BE"/>
    <w:rsid w:val="00E51A78"/>
    <w:rsid w:val="00E81783"/>
    <w:rsid w:val="00E82891"/>
    <w:rsid w:val="00E834B9"/>
    <w:rsid w:val="00E8542A"/>
    <w:rsid w:val="00E87A50"/>
    <w:rsid w:val="00EB280A"/>
    <w:rsid w:val="00EE0208"/>
    <w:rsid w:val="00EE4C68"/>
    <w:rsid w:val="00F05E2D"/>
    <w:rsid w:val="00F552A9"/>
    <w:rsid w:val="00F6279D"/>
    <w:rsid w:val="00F811FA"/>
    <w:rsid w:val="00F830BE"/>
    <w:rsid w:val="00F922A0"/>
    <w:rsid w:val="00FB0CDE"/>
    <w:rsid w:val="00FC47FA"/>
    <w:rsid w:val="00FD7495"/>
    <w:rsid w:val="00FE74D8"/>
    <w:rsid w:val="00FF1C15"/>
    <w:rsid w:val="00FF2B4A"/>
    <w:rsid w:val="00FF3125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A28E6033-24BC-44CC-AC09-1F59ED5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7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,List Paragraph 2,Lista vistosa - Énfasis 11,Listas,Bullet List,FooterText,numbered,Bulletr List Paragraph,列出段落,列出段落1,List Paragraph11,Paragraphe de liste1,Scitum normal"/>
    <w:basedOn w:val="Normal"/>
    <w:link w:val="PrrafodelistaCar"/>
    <w:uiPriority w:val="34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666F6C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666F6C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666F6C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666F6C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F6C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666F6C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,List Paragraph 2 Car,Lista vistosa - Énfasis 11 Car,Listas Car,Bullet List Car,FooterText Car,numbered Car,Bulletr List Paragraph Car,列出段落 Car,列出段落1 Car,List Paragraph11 Car,Paragraphe de liste1 Car"/>
    <w:link w:val="Prrafodelista"/>
    <w:uiPriority w:val="34"/>
    <w:locked/>
    <w:rsid w:val="00666F6C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66F6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7D3"/>
    <w:rPr>
      <w:rFonts w:ascii="Cambria" w:eastAsia="MS Mincho" w:hAnsi="Cambria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7D3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1440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97</cp:revision>
  <cp:lastPrinted>2020-09-23T17:15:00Z</cp:lastPrinted>
  <dcterms:created xsi:type="dcterms:W3CDTF">2022-02-19T04:17:00Z</dcterms:created>
  <dcterms:modified xsi:type="dcterms:W3CDTF">2023-05-22T21:02:00Z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